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24" w:rsidRPr="00CD0131" w:rsidRDefault="00C72961" w:rsidP="00537990">
      <w:pPr>
        <w:jc w:val="center"/>
        <w:rPr>
          <w:b/>
          <w:sz w:val="28"/>
        </w:rPr>
      </w:pPr>
      <w:r>
        <w:rPr>
          <w:noProof/>
          <w:lang w:eastAsia="bg-BG"/>
        </w:rPr>
        <w:drawing>
          <wp:inline distT="0" distB="0" distL="0" distR="0">
            <wp:extent cx="6188710" cy="1553001"/>
            <wp:effectExtent l="0" t="0" r="2540" b="9525"/>
            <wp:docPr id="1" name="Картина 1" descr="C:\Users\user\Desktop\Лого НИТИ\BLANKA NI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 НИТИ\BLANKA NIT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55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917">
        <w:rPr>
          <w:b/>
          <w:sz w:val="24"/>
          <w:szCs w:val="24"/>
        </w:rPr>
        <w:t>О Б Я В А</w:t>
      </w:r>
      <w:r w:rsidR="00567E24" w:rsidRPr="00CD0131">
        <w:rPr>
          <w:b/>
          <w:sz w:val="28"/>
        </w:rPr>
        <w:t xml:space="preserve">                                                   </w:t>
      </w:r>
    </w:p>
    <w:p w:rsidR="004C1917" w:rsidRDefault="004C1917" w:rsidP="00567E24">
      <w:pPr>
        <w:pStyle w:val="2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„НИТИ“ ЕАД, гр.Казанлък </w:t>
      </w:r>
      <w:r w:rsidR="006776ED" w:rsidRPr="001A1BE6">
        <w:rPr>
          <w:sz w:val="24"/>
          <w:szCs w:val="24"/>
        </w:rPr>
        <w:t>открива процедура по набиране на</w:t>
      </w:r>
      <w:r>
        <w:rPr>
          <w:sz w:val="24"/>
          <w:szCs w:val="24"/>
        </w:rPr>
        <w:t xml:space="preserve"> оферти от регистрирани </w:t>
      </w:r>
      <w:proofErr w:type="spellStart"/>
      <w:r>
        <w:rPr>
          <w:sz w:val="24"/>
          <w:szCs w:val="24"/>
        </w:rPr>
        <w:t>о</w:t>
      </w:r>
      <w:r w:rsidR="00F12DDE">
        <w:rPr>
          <w:sz w:val="24"/>
          <w:szCs w:val="24"/>
        </w:rPr>
        <w:t>дитори</w:t>
      </w:r>
      <w:proofErr w:type="spellEnd"/>
      <w:r w:rsidR="00F12DDE">
        <w:rPr>
          <w:sz w:val="24"/>
          <w:szCs w:val="24"/>
        </w:rPr>
        <w:t xml:space="preserve"> </w:t>
      </w:r>
      <w:r>
        <w:rPr>
          <w:sz w:val="24"/>
          <w:szCs w:val="24"/>
        </w:rPr>
        <w:t>за извършв</w:t>
      </w:r>
      <w:r w:rsidR="00665435">
        <w:rPr>
          <w:sz w:val="24"/>
          <w:szCs w:val="24"/>
        </w:rPr>
        <w:t>а</w:t>
      </w:r>
      <w:r>
        <w:rPr>
          <w:sz w:val="24"/>
          <w:szCs w:val="24"/>
        </w:rPr>
        <w:t>не на неза</w:t>
      </w:r>
      <w:r w:rsidR="00B4037C">
        <w:rPr>
          <w:sz w:val="24"/>
          <w:szCs w:val="24"/>
        </w:rPr>
        <w:t>в</w:t>
      </w:r>
      <w:r>
        <w:rPr>
          <w:sz w:val="24"/>
          <w:szCs w:val="24"/>
        </w:rPr>
        <w:t>исим финансов одит на индивидуален годишен финансов отчет</w:t>
      </w:r>
      <w:r w:rsidR="00F12DDE">
        <w:rPr>
          <w:sz w:val="24"/>
          <w:szCs w:val="24"/>
        </w:rPr>
        <w:t xml:space="preserve"> за 202</w:t>
      </w:r>
      <w:r w:rsidR="00372184">
        <w:rPr>
          <w:sz w:val="24"/>
          <w:szCs w:val="24"/>
        </w:rPr>
        <w:t>5</w:t>
      </w:r>
      <w:r w:rsidR="00F12DDE">
        <w:rPr>
          <w:sz w:val="24"/>
          <w:szCs w:val="24"/>
        </w:rPr>
        <w:t xml:space="preserve"> г.</w:t>
      </w:r>
      <w:r>
        <w:rPr>
          <w:sz w:val="24"/>
          <w:szCs w:val="24"/>
        </w:rPr>
        <w:t>.</w:t>
      </w:r>
    </w:p>
    <w:p w:rsidR="004C1917" w:rsidRDefault="004C1917" w:rsidP="00567E24">
      <w:pPr>
        <w:pStyle w:val="2"/>
        <w:ind w:firstLine="720"/>
        <w:rPr>
          <w:sz w:val="24"/>
          <w:szCs w:val="24"/>
        </w:rPr>
      </w:pPr>
    </w:p>
    <w:p w:rsidR="004C1917" w:rsidRDefault="004C1917" w:rsidP="00567E24">
      <w:pPr>
        <w:pStyle w:val="2"/>
        <w:ind w:firstLine="720"/>
        <w:rPr>
          <w:sz w:val="24"/>
          <w:szCs w:val="24"/>
        </w:rPr>
      </w:pPr>
      <w:r w:rsidRPr="00F12DDE">
        <w:rPr>
          <w:b/>
          <w:sz w:val="24"/>
          <w:szCs w:val="24"/>
        </w:rPr>
        <w:t>Обект на одита и информация за дружеството</w:t>
      </w:r>
      <w:r>
        <w:rPr>
          <w:sz w:val="24"/>
          <w:szCs w:val="24"/>
        </w:rPr>
        <w:t>:</w:t>
      </w:r>
    </w:p>
    <w:p w:rsidR="00F12DDE" w:rsidRDefault="00F12DDE" w:rsidP="00567E24">
      <w:pPr>
        <w:pStyle w:val="2"/>
        <w:ind w:firstLine="720"/>
        <w:rPr>
          <w:sz w:val="24"/>
          <w:szCs w:val="24"/>
        </w:rPr>
      </w:pPr>
    </w:p>
    <w:p w:rsidR="004C1917" w:rsidRDefault="004C1917" w:rsidP="004C1917">
      <w:pPr>
        <w:pStyle w:val="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Индивидуален годишен финансов отчет на „НИТИ“ ЕАД</w:t>
      </w:r>
      <w:r w:rsidR="0098323F">
        <w:rPr>
          <w:sz w:val="24"/>
          <w:szCs w:val="24"/>
        </w:rPr>
        <w:t xml:space="preserve"> за 202</w:t>
      </w:r>
      <w:r w:rsidR="00372184">
        <w:rPr>
          <w:sz w:val="24"/>
          <w:szCs w:val="24"/>
        </w:rPr>
        <w:t>5</w:t>
      </w:r>
      <w:r w:rsidR="0098323F">
        <w:rPr>
          <w:sz w:val="24"/>
          <w:szCs w:val="24"/>
        </w:rPr>
        <w:t xml:space="preserve"> г.</w:t>
      </w:r>
      <w:r>
        <w:rPr>
          <w:sz w:val="24"/>
          <w:szCs w:val="24"/>
        </w:rPr>
        <w:t>.</w:t>
      </w:r>
    </w:p>
    <w:p w:rsidR="004C1917" w:rsidRDefault="004C1917" w:rsidP="004C1917">
      <w:pPr>
        <w:pStyle w:val="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Информация за дружеството</w:t>
      </w:r>
      <w:r w:rsidR="003949D9">
        <w:rPr>
          <w:sz w:val="24"/>
          <w:szCs w:val="24"/>
        </w:rPr>
        <w:t>:</w:t>
      </w:r>
    </w:p>
    <w:p w:rsidR="003949D9" w:rsidRDefault="003949D9" w:rsidP="003949D9">
      <w:pPr>
        <w:pStyle w:val="2"/>
        <w:rPr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551"/>
        <w:gridCol w:w="2410"/>
        <w:gridCol w:w="2835"/>
      </w:tblGrid>
      <w:tr w:rsidR="00D73F46" w:rsidTr="00030827">
        <w:tc>
          <w:tcPr>
            <w:tcW w:w="1985" w:type="dxa"/>
          </w:tcPr>
          <w:p w:rsidR="003949D9" w:rsidRDefault="003949D9" w:rsidP="00D73F46">
            <w:pPr>
              <w:pStyle w:val="2"/>
              <w:jc w:val="center"/>
              <w:rPr>
                <w:sz w:val="24"/>
                <w:szCs w:val="24"/>
              </w:rPr>
            </w:pPr>
          </w:p>
          <w:p w:rsidR="00D73F46" w:rsidRDefault="00D73F46" w:rsidP="00D73F46">
            <w:pPr>
              <w:pStyle w:val="2"/>
              <w:jc w:val="center"/>
              <w:rPr>
                <w:sz w:val="24"/>
                <w:szCs w:val="24"/>
              </w:rPr>
            </w:pPr>
          </w:p>
          <w:p w:rsidR="00D73F46" w:rsidRDefault="00D73F46" w:rsidP="00D73F46">
            <w:pPr>
              <w:pStyle w:val="2"/>
              <w:jc w:val="center"/>
              <w:rPr>
                <w:sz w:val="24"/>
                <w:szCs w:val="24"/>
              </w:rPr>
            </w:pPr>
          </w:p>
          <w:p w:rsidR="00D73F46" w:rsidRDefault="00D73F46" w:rsidP="00D73F46">
            <w:pPr>
              <w:pStyle w:val="2"/>
              <w:jc w:val="center"/>
              <w:rPr>
                <w:sz w:val="24"/>
                <w:szCs w:val="24"/>
              </w:rPr>
            </w:pPr>
          </w:p>
          <w:p w:rsidR="00D73F46" w:rsidRDefault="00D73F46" w:rsidP="00D73F46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</w:t>
            </w:r>
          </w:p>
        </w:tc>
        <w:tc>
          <w:tcPr>
            <w:tcW w:w="2551" w:type="dxa"/>
          </w:tcPr>
          <w:p w:rsidR="00D73F46" w:rsidRDefault="00D73F46" w:rsidP="003949D9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  <w:p w:rsidR="00D73F46" w:rsidRDefault="00D73F46" w:rsidP="003949D9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  <w:p w:rsidR="00D73F46" w:rsidRDefault="00D73F46" w:rsidP="003949D9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  <w:p w:rsidR="003949D9" w:rsidRPr="003949D9" w:rsidRDefault="003949D9" w:rsidP="004C47DA">
            <w:pPr>
              <w:pStyle w:val="2"/>
              <w:jc w:val="center"/>
              <w:rPr>
                <w:sz w:val="24"/>
                <w:szCs w:val="24"/>
              </w:rPr>
            </w:pPr>
            <w:r w:rsidRPr="003949D9">
              <w:rPr>
                <w:b/>
                <w:sz w:val="24"/>
                <w:szCs w:val="24"/>
              </w:rPr>
              <w:t xml:space="preserve">Балансова стойност на активите </w:t>
            </w:r>
            <w:r w:rsidRPr="001856F5">
              <w:rPr>
                <w:b/>
                <w:sz w:val="24"/>
                <w:szCs w:val="24"/>
              </w:rPr>
              <w:t>(</w:t>
            </w:r>
            <w:r w:rsidRPr="003949D9">
              <w:rPr>
                <w:b/>
                <w:sz w:val="24"/>
                <w:szCs w:val="24"/>
              </w:rPr>
              <w:t>хил.лв.</w:t>
            </w:r>
            <w:r w:rsidRPr="001856F5">
              <w:rPr>
                <w:b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        към 31.12.202</w:t>
            </w:r>
            <w:r w:rsidR="004C47D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D73F46" w:rsidRDefault="00D73F46" w:rsidP="00104F4E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  <w:p w:rsidR="00D73F46" w:rsidRDefault="00D73F46" w:rsidP="00104F4E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  <w:p w:rsidR="00D73F46" w:rsidRDefault="00D73F46" w:rsidP="00104F4E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  <w:p w:rsidR="00104F4E" w:rsidRDefault="00104F4E" w:rsidP="00104F4E">
            <w:pPr>
              <w:pStyle w:val="2"/>
              <w:jc w:val="center"/>
              <w:rPr>
                <w:sz w:val="24"/>
                <w:szCs w:val="24"/>
              </w:rPr>
            </w:pPr>
            <w:r w:rsidRPr="00104F4E">
              <w:rPr>
                <w:b/>
                <w:sz w:val="24"/>
                <w:szCs w:val="24"/>
              </w:rPr>
              <w:t xml:space="preserve">Нетни приходи от продажби </w:t>
            </w:r>
            <w:r w:rsidRPr="001856F5">
              <w:rPr>
                <w:b/>
                <w:sz w:val="24"/>
                <w:szCs w:val="24"/>
              </w:rPr>
              <w:t>(</w:t>
            </w:r>
            <w:r w:rsidRPr="00104F4E">
              <w:rPr>
                <w:b/>
                <w:sz w:val="24"/>
                <w:szCs w:val="24"/>
              </w:rPr>
              <w:t>хил.лв.</w:t>
            </w:r>
            <w:r w:rsidRPr="001856F5">
              <w:rPr>
                <w:b/>
                <w:sz w:val="24"/>
                <w:szCs w:val="24"/>
              </w:rPr>
              <w:t>)</w:t>
            </w:r>
          </w:p>
          <w:p w:rsidR="003949D9" w:rsidRPr="00104F4E" w:rsidRDefault="00104F4E" w:rsidP="004C47DA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</w:t>
            </w:r>
            <w:r w:rsidR="004C47D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3949D9" w:rsidRPr="00104F4E" w:rsidRDefault="00104F4E" w:rsidP="00AE5930">
            <w:pPr>
              <w:pStyle w:val="2"/>
              <w:jc w:val="center"/>
              <w:rPr>
                <w:sz w:val="24"/>
                <w:szCs w:val="24"/>
              </w:rPr>
            </w:pPr>
            <w:r w:rsidRPr="00D73F46">
              <w:rPr>
                <w:b/>
                <w:sz w:val="24"/>
                <w:szCs w:val="24"/>
              </w:rPr>
              <w:t xml:space="preserve">Балансова </w:t>
            </w:r>
            <w:proofErr w:type="spellStart"/>
            <w:r w:rsidRPr="00D73F46">
              <w:rPr>
                <w:b/>
                <w:sz w:val="24"/>
                <w:szCs w:val="24"/>
              </w:rPr>
              <w:t>ст-ст</w:t>
            </w:r>
            <w:proofErr w:type="spellEnd"/>
            <w:r w:rsidRPr="00D73F46">
              <w:rPr>
                <w:b/>
                <w:sz w:val="24"/>
                <w:szCs w:val="24"/>
              </w:rPr>
              <w:t xml:space="preserve"> на имуществото подлежащо на </w:t>
            </w:r>
            <w:proofErr w:type="spellStart"/>
            <w:r w:rsidRPr="00D73F46">
              <w:rPr>
                <w:b/>
                <w:sz w:val="24"/>
                <w:szCs w:val="24"/>
              </w:rPr>
              <w:t>одитиране</w:t>
            </w:r>
            <w:proofErr w:type="spellEnd"/>
            <w:r w:rsidRPr="00D73F46">
              <w:rPr>
                <w:b/>
                <w:sz w:val="24"/>
                <w:szCs w:val="24"/>
              </w:rPr>
              <w:t xml:space="preserve"> </w:t>
            </w:r>
            <w:r w:rsidRPr="001856F5">
              <w:rPr>
                <w:b/>
                <w:sz w:val="24"/>
                <w:szCs w:val="24"/>
              </w:rPr>
              <w:t>(</w:t>
            </w:r>
            <w:r w:rsidRPr="00D73F46">
              <w:rPr>
                <w:b/>
                <w:sz w:val="24"/>
                <w:szCs w:val="24"/>
              </w:rPr>
              <w:t>хил.лв.</w:t>
            </w:r>
            <w:r w:rsidRPr="001856F5">
              <w:rPr>
                <w:b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към 31.12.202</w:t>
            </w:r>
            <w:r w:rsidR="00AE593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 – сумата на актива на баланса плюс нетните приходи от продажби</w:t>
            </w:r>
            <w:r w:rsidR="00263FC1">
              <w:rPr>
                <w:sz w:val="24"/>
                <w:szCs w:val="24"/>
              </w:rPr>
              <w:t xml:space="preserve"> – без оборотните данъци</w:t>
            </w:r>
          </w:p>
        </w:tc>
      </w:tr>
      <w:tr w:rsidR="00D73F46" w:rsidTr="00030827">
        <w:tc>
          <w:tcPr>
            <w:tcW w:w="1985" w:type="dxa"/>
          </w:tcPr>
          <w:p w:rsidR="003949D9" w:rsidRDefault="00D73F46" w:rsidP="00D73F46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„НИТИ“ ЕАД</w:t>
            </w:r>
          </w:p>
        </w:tc>
        <w:tc>
          <w:tcPr>
            <w:tcW w:w="2551" w:type="dxa"/>
          </w:tcPr>
          <w:p w:rsidR="003949D9" w:rsidRPr="00F12DDE" w:rsidRDefault="004C47DA" w:rsidP="004C47DA">
            <w:pPr>
              <w:pStyle w:val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5 599</w:t>
            </w:r>
          </w:p>
        </w:tc>
        <w:tc>
          <w:tcPr>
            <w:tcW w:w="2410" w:type="dxa"/>
          </w:tcPr>
          <w:p w:rsidR="003949D9" w:rsidRPr="00F12DDE" w:rsidRDefault="00AE5930" w:rsidP="00AE5930">
            <w:pPr>
              <w:pStyle w:val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6 841</w:t>
            </w:r>
          </w:p>
        </w:tc>
        <w:tc>
          <w:tcPr>
            <w:tcW w:w="2835" w:type="dxa"/>
          </w:tcPr>
          <w:p w:rsidR="003949D9" w:rsidRPr="00F12DDE" w:rsidRDefault="00AE5930" w:rsidP="00263FC1">
            <w:pPr>
              <w:pStyle w:val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12 4</w:t>
            </w:r>
            <w:r w:rsidR="00263FC1">
              <w:rPr>
                <w:b/>
                <w:sz w:val="24"/>
                <w:szCs w:val="24"/>
              </w:rPr>
              <w:t>23</w:t>
            </w:r>
          </w:p>
        </w:tc>
      </w:tr>
    </w:tbl>
    <w:p w:rsidR="003949D9" w:rsidRDefault="003949D9" w:rsidP="00D73F46">
      <w:pPr>
        <w:pStyle w:val="2"/>
        <w:ind w:left="1080"/>
        <w:rPr>
          <w:sz w:val="24"/>
          <w:szCs w:val="24"/>
        </w:rPr>
      </w:pPr>
    </w:p>
    <w:p w:rsidR="00D73F46" w:rsidRDefault="00D73F46" w:rsidP="00D73F46">
      <w:pPr>
        <w:pStyle w:val="2"/>
        <w:ind w:firstLine="720"/>
        <w:rPr>
          <w:sz w:val="24"/>
          <w:szCs w:val="24"/>
        </w:rPr>
      </w:pPr>
      <w:r>
        <w:rPr>
          <w:sz w:val="24"/>
          <w:szCs w:val="24"/>
        </w:rPr>
        <w:t>Дружеството изготвя финан</w:t>
      </w:r>
      <w:r w:rsidR="00665435">
        <w:rPr>
          <w:sz w:val="24"/>
          <w:szCs w:val="24"/>
        </w:rPr>
        <w:t>с</w:t>
      </w:r>
      <w:r>
        <w:rPr>
          <w:sz w:val="24"/>
          <w:szCs w:val="24"/>
        </w:rPr>
        <w:t>овите си отчети в съответствие с изискванията на Националните счетоводни стандарти.</w:t>
      </w:r>
    </w:p>
    <w:p w:rsidR="003128E0" w:rsidRDefault="00D73F46" w:rsidP="00D73F46">
      <w:pPr>
        <w:pStyle w:val="2"/>
        <w:ind w:firstLine="720"/>
        <w:rPr>
          <w:sz w:val="24"/>
          <w:szCs w:val="24"/>
        </w:rPr>
      </w:pPr>
      <w:r w:rsidRPr="00E15195">
        <w:rPr>
          <w:sz w:val="24"/>
          <w:szCs w:val="24"/>
        </w:rPr>
        <w:t>„НИТИ“ ЕАД</w:t>
      </w:r>
      <w:r w:rsidR="008735CA" w:rsidRPr="00E15195">
        <w:rPr>
          <w:sz w:val="24"/>
          <w:szCs w:val="24"/>
        </w:rPr>
        <w:t xml:space="preserve"> ще сключи договор с избрания кандидат</w:t>
      </w:r>
      <w:r w:rsidRPr="00E15195">
        <w:rPr>
          <w:sz w:val="24"/>
          <w:szCs w:val="24"/>
        </w:rPr>
        <w:t xml:space="preserve"> въз основа на </w:t>
      </w:r>
      <w:r w:rsidR="001856F5" w:rsidRPr="00E15195">
        <w:rPr>
          <w:sz w:val="24"/>
          <w:szCs w:val="24"/>
        </w:rPr>
        <w:t>решение</w:t>
      </w:r>
      <w:r w:rsidR="008735CA" w:rsidRPr="00E15195">
        <w:rPr>
          <w:sz w:val="24"/>
          <w:szCs w:val="24"/>
        </w:rPr>
        <w:t xml:space="preserve">то на едноличния собственик на капитала на дружеството - </w:t>
      </w:r>
      <w:r w:rsidR="002407F8" w:rsidRPr="002407F8">
        <w:rPr>
          <w:sz w:val="24"/>
          <w:szCs w:val="24"/>
        </w:rPr>
        <w:t xml:space="preserve">„Държавна </w:t>
      </w:r>
      <w:proofErr w:type="spellStart"/>
      <w:r w:rsidR="002407F8" w:rsidRPr="002407F8">
        <w:rPr>
          <w:sz w:val="24"/>
          <w:szCs w:val="24"/>
        </w:rPr>
        <w:t>консолидационна</w:t>
      </w:r>
      <w:proofErr w:type="spellEnd"/>
      <w:r w:rsidR="002407F8" w:rsidRPr="002407F8">
        <w:rPr>
          <w:sz w:val="24"/>
          <w:szCs w:val="24"/>
        </w:rPr>
        <w:t xml:space="preserve"> компания“ ЕАД</w:t>
      </w:r>
      <w:r w:rsidR="008735CA" w:rsidRPr="002407F8">
        <w:rPr>
          <w:sz w:val="24"/>
          <w:szCs w:val="24"/>
        </w:rPr>
        <w:t>.</w:t>
      </w:r>
    </w:p>
    <w:p w:rsidR="00E15195" w:rsidRDefault="00E15195" w:rsidP="00D73F46">
      <w:pPr>
        <w:pStyle w:val="2"/>
        <w:ind w:firstLine="720"/>
        <w:rPr>
          <w:sz w:val="24"/>
          <w:szCs w:val="24"/>
        </w:rPr>
      </w:pPr>
    </w:p>
    <w:p w:rsidR="00D73F46" w:rsidRDefault="003128E0" w:rsidP="00D73F46">
      <w:pPr>
        <w:pStyle w:val="2"/>
        <w:ind w:firstLine="720"/>
        <w:rPr>
          <w:sz w:val="24"/>
          <w:szCs w:val="24"/>
        </w:rPr>
      </w:pPr>
      <w:r w:rsidRPr="00D927DD">
        <w:rPr>
          <w:b/>
          <w:sz w:val="24"/>
          <w:szCs w:val="24"/>
        </w:rPr>
        <w:t>Изисквания за допускане</w:t>
      </w:r>
      <w:r w:rsidR="00D927DD">
        <w:rPr>
          <w:sz w:val="24"/>
          <w:szCs w:val="24"/>
        </w:rPr>
        <w:t>:</w:t>
      </w:r>
    </w:p>
    <w:p w:rsidR="001856F5" w:rsidRDefault="001856F5" w:rsidP="001856F5">
      <w:pPr>
        <w:pStyle w:val="2"/>
        <w:ind w:left="720"/>
        <w:rPr>
          <w:sz w:val="24"/>
          <w:szCs w:val="24"/>
        </w:rPr>
      </w:pPr>
    </w:p>
    <w:p w:rsidR="001856F5" w:rsidRPr="0098323F" w:rsidRDefault="001856F5" w:rsidP="000D7576">
      <w:pPr>
        <w:pStyle w:val="2"/>
        <w:numPr>
          <w:ilvl w:val="0"/>
          <w:numId w:val="2"/>
        </w:numPr>
        <w:ind w:left="0" w:firstLine="720"/>
        <w:rPr>
          <w:sz w:val="24"/>
          <w:szCs w:val="24"/>
        </w:rPr>
      </w:pPr>
      <w:r w:rsidRPr="0098323F">
        <w:rPr>
          <w:sz w:val="24"/>
          <w:szCs w:val="24"/>
        </w:rPr>
        <w:t>Кандидатът</w:t>
      </w:r>
      <w:r w:rsidR="00643655" w:rsidRPr="00A5560F">
        <w:rPr>
          <w:sz w:val="24"/>
          <w:szCs w:val="24"/>
        </w:rPr>
        <w:t xml:space="preserve"> </w:t>
      </w:r>
      <w:r w:rsidR="00643655" w:rsidRPr="0098323F">
        <w:rPr>
          <w:sz w:val="24"/>
          <w:szCs w:val="24"/>
        </w:rPr>
        <w:t>–</w:t>
      </w:r>
      <w:r w:rsidR="006D4DCB" w:rsidRPr="0098323F">
        <w:rPr>
          <w:sz w:val="24"/>
          <w:szCs w:val="24"/>
        </w:rPr>
        <w:t xml:space="preserve"> </w:t>
      </w:r>
      <w:r w:rsidRPr="0098323F">
        <w:rPr>
          <w:sz w:val="24"/>
          <w:szCs w:val="24"/>
        </w:rPr>
        <w:t xml:space="preserve">физическо лице следва да е регистриран </w:t>
      </w:r>
      <w:proofErr w:type="spellStart"/>
      <w:r w:rsidRPr="0098323F">
        <w:rPr>
          <w:sz w:val="24"/>
          <w:szCs w:val="24"/>
        </w:rPr>
        <w:t>одитор</w:t>
      </w:r>
      <w:proofErr w:type="spellEnd"/>
      <w:r w:rsidRPr="0098323F">
        <w:rPr>
          <w:sz w:val="24"/>
          <w:szCs w:val="24"/>
        </w:rPr>
        <w:t xml:space="preserve"> по смисъла на </w:t>
      </w:r>
      <w:proofErr w:type="spellStart"/>
      <w:r w:rsidRPr="0098323F">
        <w:rPr>
          <w:sz w:val="24"/>
          <w:szCs w:val="24"/>
        </w:rPr>
        <w:t>пар</w:t>
      </w:r>
      <w:proofErr w:type="spellEnd"/>
      <w:r w:rsidRPr="0098323F">
        <w:rPr>
          <w:sz w:val="24"/>
          <w:szCs w:val="24"/>
        </w:rPr>
        <w:t>.1, т.36 от ДР на Закона за независимия фина</w:t>
      </w:r>
      <w:r w:rsidR="00643655">
        <w:rPr>
          <w:sz w:val="24"/>
          <w:szCs w:val="24"/>
        </w:rPr>
        <w:t>н</w:t>
      </w:r>
      <w:r w:rsidRPr="0098323F">
        <w:rPr>
          <w:sz w:val="24"/>
          <w:szCs w:val="24"/>
        </w:rPr>
        <w:t xml:space="preserve">сов одит. Кандидатите – юридически лица следва да разполагат с поне един служител, отговарящ на изискванията на посочената разпоредба. </w:t>
      </w:r>
    </w:p>
    <w:p w:rsidR="00260B3E" w:rsidRPr="00E15195" w:rsidRDefault="008735CA" w:rsidP="000D7576">
      <w:pPr>
        <w:pStyle w:val="2"/>
        <w:numPr>
          <w:ilvl w:val="0"/>
          <w:numId w:val="2"/>
        </w:numPr>
        <w:ind w:left="0" w:firstLine="720"/>
        <w:rPr>
          <w:sz w:val="24"/>
          <w:szCs w:val="24"/>
        </w:rPr>
      </w:pPr>
      <w:r w:rsidRPr="00E15195">
        <w:rPr>
          <w:sz w:val="24"/>
          <w:szCs w:val="24"/>
        </w:rPr>
        <w:t>Кандидатът трябва да</w:t>
      </w:r>
      <w:r w:rsidR="00260B3E" w:rsidRPr="00E15195">
        <w:rPr>
          <w:sz w:val="24"/>
          <w:szCs w:val="24"/>
        </w:rPr>
        <w:t xml:space="preserve"> е извършвал независим финансов одит на дружества и/или групи</w:t>
      </w:r>
      <w:r w:rsidRPr="00E15195">
        <w:rPr>
          <w:sz w:val="24"/>
          <w:szCs w:val="24"/>
        </w:rPr>
        <w:t xml:space="preserve"> от дружества</w:t>
      </w:r>
      <w:r w:rsidR="00260B3E" w:rsidRPr="00E15195">
        <w:rPr>
          <w:sz w:val="24"/>
          <w:szCs w:val="24"/>
        </w:rPr>
        <w:t>, покриващи кумулативно следните критерии:</w:t>
      </w:r>
    </w:p>
    <w:p w:rsidR="00260B3E" w:rsidRPr="00E15195" w:rsidRDefault="000D7576" w:rsidP="00260B3E">
      <w:pPr>
        <w:pStyle w:val="2"/>
        <w:numPr>
          <w:ilvl w:val="0"/>
          <w:numId w:val="3"/>
        </w:numPr>
        <w:rPr>
          <w:sz w:val="24"/>
          <w:szCs w:val="24"/>
        </w:rPr>
      </w:pPr>
      <w:r w:rsidRPr="00E15195">
        <w:rPr>
          <w:sz w:val="24"/>
          <w:szCs w:val="24"/>
        </w:rPr>
        <w:t xml:space="preserve">средна численост на </w:t>
      </w:r>
      <w:r w:rsidR="00260B3E" w:rsidRPr="00E15195">
        <w:rPr>
          <w:sz w:val="24"/>
          <w:szCs w:val="24"/>
        </w:rPr>
        <w:t xml:space="preserve">персонал над </w:t>
      </w:r>
      <w:r w:rsidR="00537990">
        <w:rPr>
          <w:sz w:val="24"/>
          <w:szCs w:val="24"/>
        </w:rPr>
        <w:t>5</w:t>
      </w:r>
      <w:r w:rsidR="00DC2A47">
        <w:rPr>
          <w:sz w:val="24"/>
          <w:szCs w:val="24"/>
        </w:rPr>
        <w:t>0</w:t>
      </w:r>
      <w:r w:rsidR="00260B3E" w:rsidRPr="00E15195">
        <w:rPr>
          <w:sz w:val="24"/>
          <w:szCs w:val="24"/>
        </w:rPr>
        <w:t xml:space="preserve"> </w:t>
      </w:r>
      <w:r w:rsidRPr="00E15195">
        <w:rPr>
          <w:sz w:val="24"/>
          <w:szCs w:val="24"/>
        </w:rPr>
        <w:t>души</w:t>
      </w:r>
      <w:r w:rsidR="00260B3E" w:rsidRPr="00E15195">
        <w:rPr>
          <w:sz w:val="24"/>
          <w:szCs w:val="24"/>
        </w:rPr>
        <w:t>;</w:t>
      </w:r>
    </w:p>
    <w:p w:rsidR="00260B3E" w:rsidRPr="00E15195" w:rsidRDefault="000D7576" w:rsidP="00260B3E">
      <w:pPr>
        <w:pStyle w:val="2"/>
        <w:numPr>
          <w:ilvl w:val="0"/>
          <w:numId w:val="3"/>
        </w:numPr>
        <w:rPr>
          <w:sz w:val="24"/>
          <w:szCs w:val="24"/>
        </w:rPr>
      </w:pPr>
      <w:r w:rsidRPr="00E15195">
        <w:rPr>
          <w:sz w:val="24"/>
          <w:szCs w:val="24"/>
        </w:rPr>
        <w:t xml:space="preserve">балансова стойност на </w:t>
      </w:r>
      <w:r w:rsidR="00260B3E" w:rsidRPr="00E15195">
        <w:rPr>
          <w:sz w:val="24"/>
          <w:szCs w:val="24"/>
        </w:rPr>
        <w:t>актив</w:t>
      </w:r>
      <w:r w:rsidRPr="00E15195">
        <w:rPr>
          <w:sz w:val="24"/>
          <w:szCs w:val="24"/>
        </w:rPr>
        <w:t>ите</w:t>
      </w:r>
      <w:r w:rsidR="008735CA" w:rsidRPr="00E15195">
        <w:rPr>
          <w:sz w:val="24"/>
          <w:szCs w:val="24"/>
        </w:rPr>
        <w:t xml:space="preserve"> на </w:t>
      </w:r>
      <w:proofErr w:type="spellStart"/>
      <w:r w:rsidR="008735CA" w:rsidRPr="00E15195">
        <w:rPr>
          <w:sz w:val="24"/>
          <w:szCs w:val="24"/>
        </w:rPr>
        <w:t>одитирания</w:t>
      </w:r>
      <w:proofErr w:type="spellEnd"/>
      <w:r w:rsidR="008735CA" w:rsidRPr="00E15195">
        <w:rPr>
          <w:sz w:val="24"/>
          <w:szCs w:val="24"/>
        </w:rPr>
        <w:t>/те субект/ти -</w:t>
      </w:r>
      <w:r w:rsidRPr="00E15195">
        <w:rPr>
          <w:sz w:val="24"/>
          <w:szCs w:val="24"/>
        </w:rPr>
        <w:t xml:space="preserve"> </w:t>
      </w:r>
      <w:r w:rsidR="00260B3E" w:rsidRPr="00E15195">
        <w:rPr>
          <w:sz w:val="24"/>
          <w:szCs w:val="24"/>
        </w:rPr>
        <w:t>по</w:t>
      </w:r>
      <w:r w:rsidRPr="00E15195">
        <w:rPr>
          <w:sz w:val="24"/>
          <w:szCs w:val="24"/>
        </w:rPr>
        <w:t xml:space="preserve"> </w:t>
      </w:r>
      <w:r w:rsidR="00260B3E" w:rsidRPr="00E15195">
        <w:rPr>
          <w:sz w:val="24"/>
          <w:szCs w:val="24"/>
        </w:rPr>
        <w:t>-</w:t>
      </w:r>
      <w:r w:rsidRPr="00E15195">
        <w:rPr>
          <w:sz w:val="24"/>
          <w:szCs w:val="24"/>
        </w:rPr>
        <w:t xml:space="preserve"> </w:t>
      </w:r>
      <w:r w:rsidR="00260B3E" w:rsidRPr="00E15195">
        <w:rPr>
          <w:sz w:val="24"/>
          <w:szCs w:val="24"/>
        </w:rPr>
        <w:t>голяма от</w:t>
      </w:r>
      <w:r w:rsidR="00030827">
        <w:rPr>
          <w:sz w:val="24"/>
          <w:szCs w:val="24"/>
        </w:rPr>
        <w:t xml:space="preserve"> </w:t>
      </w:r>
      <w:r w:rsidR="003A7653" w:rsidRPr="00A5560F">
        <w:rPr>
          <w:sz w:val="24"/>
          <w:szCs w:val="24"/>
        </w:rPr>
        <w:t>4</w:t>
      </w:r>
      <w:r w:rsidR="00260B3E" w:rsidRPr="00E15195">
        <w:rPr>
          <w:sz w:val="24"/>
          <w:szCs w:val="24"/>
        </w:rPr>
        <w:t xml:space="preserve"> млн.лв.;</w:t>
      </w:r>
    </w:p>
    <w:p w:rsidR="00A5560F" w:rsidRDefault="00D927DD" w:rsidP="00A5560F">
      <w:pPr>
        <w:pStyle w:val="2"/>
        <w:numPr>
          <w:ilvl w:val="0"/>
          <w:numId w:val="3"/>
        </w:numPr>
        <w:rPr>
          <w:sz w:val="24"/>
          <w:szCs w:val="24"/>
        </w:rPr>
      </w:pPr>
      <w:r w:rsidRPr="00E15195">
        <w:rPr>
          <w:sz w:val="24"/>
          <w:szCs w:val="24"/>
        </w:rPr>
        <w:t>с</w:t>
      </w:r>
      <w:r w:rsidR="00260B3E" w:rsidRPr="00E15195">
        <w:rPr>
          <w:sz w:val="24"/>
          <w:szCs w:val="24"/>
        </w:rPr>
        <w:t xml:space="preserve"> нетни приходи от продажби на годишна база </w:t>
      </w:r>
      <w:r w:rsidR="008735CA" w:rsidRPr="00E15195">
        <w:rPr>
          <w:sz w:val="24"/>
          <w:szCs w:val="24"/>
        </w:rPr>
        <w:t xml:space="preserve">на </w:t>
      </w:r>
      <w:proofErr w:type="spellStart"/>
      <w:r w:rsidR="008735CA" w:rsidRPr="00E15195">
        <w:rPr>
          <w:sz w:val="24"/>
          <w:szCs w:val="24"/>
        </w:rPr>
        <w:t>одитирания</w:t>
      </w:r>
      <w:proofErr w:type="spellEnd"/>
      <w:r w:rsidR="008735CA" w:rsidRPr="00E15195">
        <w:rPr>
          <w:sz w:val="24"/>
          <w:szCs w:val="24"/>
        </w:rPr>
        <w:t xml:space="preserve">/те субект/ти - </w:t>
      </w:r>
      <w:r w:rsidR="00260B3E" w:rsidRPr="00E15195">
        <w:rPr>
          <w:sz w:val="24"/>
          <w:szCs w:val="24"/>
        </w:rPr>
        <w:t>по</w:t>
      </w:r>
      <w:r w:rsidR="00260B3E">
        <w:rPr>
          <w:sz w:val="24"/>
          <w:szCs w:val="24"/>
        </w:rPr>
        <w:t xml:space="preserve">-големи от </w:t>
      </w:r>
      <w:r w:rsidR="00845BD7">
        <w:rPr>
          <w:sz w:val="24"/>
          <w:szCs w:val="24"/>
        </w:rPr>
        <w:t>4</w:t>
      </w:r>
      <w:r w:rsidR="00A5560F">
        <w:rPr>
          <w:sz w:val="24"/>
          <w:szCs w:val="24"/>
        </w:rPr>
        <w:t xml:space="preserve"> млн.лв.</w:t>
      </w:r>
    </w:p>
    <w:p w:rsidR="006D4DCB" w:rsidRPr="00E15195" w:rsidRDefault="001856F5" w:rsidP="00E15195">
      <w:pPr>
        <w:pStyle w:val="2"/>
        <w:numPr>
          <w:ilvl w:val="0"/>
          <w:numId w:val="2"/>
        </w:numPr>
        <w:ind w:left="0" w:firstLine="720"/>
        <w:rPr>
          <w:sz w:val="24"/>
          <w:szCs w:val="24"/>
        </w:rPr>
      </w:pPr>
      <w:r w:rsidRPr="00E15195">
        <w:rPr>
          <w:sz w:val="24"/>
          <w:szCs w:val="24"/>
        </w:rPr>
        <w:t xml:space="preserve">Да </w:t>
      </w:r>
      <w:r w:rsidR="008735CA" w:rsidRPr="00E15195">
        <w:rPr>
          <w:sz w:val="24"/>
          <w:szCs w:val="24"/>
        </w:rPr>
        <w:t>декларира, че е готов да се  съобрази със следните крайни</w:t>
      </w:r>
      <w:r w:rsidR="006D4DCB" w:rsidRPr="00E15195">
        <w:rPr>
          <w:sz w:val="24"/>
          <w:szCs w:val="24"/>
        </w:rPr>
        <w:t xml:space="preserve"> срокове:</w:t>
      </w:r>
    </w:p>
    <w:p w:rsidR="006D4DCB" w:rsidRPr="008735CA" w:rsidRDefault="006D4DCB" w:rsidP="00263FC1">
      <w:pPr>
        <w:pStyle w:val="2"/>
        <w:ind w:left="357"/>
        <w:rPr>
          <w:sz w:val="24"/>
          <w:szCs w:val="24"/>
        </w:rPr>
      </w:pPr>
      <w:r w:rsidRPr="00E15195">
        <w:rPr>
          <w:sz w:val="24"/>
          <w:szCs w:val="24"/>
        </w:rPr>
        <w:lastRenderedPageBreak/>
        <w:t xml:space="preserve">-  за представяне на заверения от </w:t>
      </w:r>
      <w:proofErr w:type="spellStart"/>
      <w:r w:rsidRPr="00E15195">
        <w:rPr>
          <w:sz w:val="24"/>
          <w:szCs w:val="24"/>
        </w:rPr>
        <w:t>одитора</w:t>
      </w:r>
      <w:proofErr w:type="spellEnd"/>
      <w:r w:rsidRPr="00E15195">
        <w:rPr>
          <w:sz w:val="24"/>
          <w:szCs w:val="24"/>
        </w:rPr>
        <w:t xml:space="preserve"> годишен финансов отчет за 202</w:t>
      </w:r>
      <w:r w:rsidR="00263FC1">
        <w:rPr>
          <w:sz w:val="24"/>
          <w:szCs w:val="24"/>
        </w:rPr>
        <w:t>5</w:t>
      </w:r>
      <w:r w:rsidRPr="00E15195">
        <w:rPr>
          <w:sz w:val="24"/>
          <w:szCs w:val="24"/>
        </w:rPr>
        <w:t xml:space="preserve"> г.</w:t>
      </w:r>
      <w:r w:rsidR="00263FC1">
        <w:rPr>
          <w:sz w:val="24"/>
          <w:szCs w:val="24"/>
        </w:rPr>
        <w:t xml:space="preserve"> и </w:t>
      </w:r>
      <w:proofErr w:type="spellStart"/>
      <w:r w:rsidR="00263FC1">
        <w:rPr>
          <w:sz w:val="24"/>
          <w:szCs w:val="24"/>
        </w:rPr>
        <w:t>одиторски</w:t>
      </w:r>
      <w:proofErr w:type="spellEnd"/>
      <w:r w:rsidR="00263FC1">
        <w:rPr>
          <w:sz w:val="24"/>
          <w:szCs w:val="24"/>
        </w:rPr>
        <w:t xml:space="preserve"> </w:t>
      </w:r>
      <w:r w:rsidR="00617181" w:rsidRPr="00E15195">
        <w:rPr>
          <w:sz w:val="24"/>
          <w:szCs w:val="24"/>
        </w:rPr>
        <w:t>доклад</w:t>
      </w:r>
      <w:r w:rsidRPr="00E15195">
        <w:rPr>
          <w:sz w:val="24"/>
          <w:szCs w:val="24"/>
        </w:rPr>
        <w:t xml:space="preserve"> – </w:t>
      </w:r>
      <w:r w:rsidRPr="002407F8">
        <w:rPr>
          <w:b/>
          <w:sz w:val="24"/>
          <w:szCs w:val="24"/>
        </w:rPr>
        <w:t xml:space="preserve">до </w:t>
      </w:r>
      <w:r w:rsidR="003A7653" w:rsidRPr="002407F8">
        <w:rPr>
          <w:b/>
          <w:sz w:val="24"/>
          <w:szCs w:val="24"/>
        </w:rPr>
        <w:t>30</w:t>
      </w:r>
      <w:r w:rsidR="00617181" w:rsidRPr="002407F8">
        <w:rPr>
          <w:b/>
          <w:sz w:val="24"/>
          <w:szCs w:val="24"/>
        </w:rPr>
        <w:t>.</w:t>
      </w:r>
      <w:r w:rsidRPr="002407F8">
        <w:rPr>
          <w:b/>
          <w:sz w:val="24"/>
          <w:szCs w:val="24"/>
        </w:rPr>
        <w:t>0</w:t>
      </w:r>
      <w:r w:rsidR="003A7653" w:rsidRPr="002407F8">
        <w:rPr>
          <w:b/>
          <w:sz w:val="24"/>
          <w:szCs w:val="24"/>
        </w:rPr>
        <w:t>4</w:t>
      </w:r>
      <w:r w:rsidRPr="002407F8">
        <w:rPr>
          <w:b/>
          <w:sz w:val="24"/>
          <w:szCs w:val="24"/>
        </w:rPr>
        <w:t>.202</w:t>
      </w:r>
      <w:r w:rsidR="00263FC1">
        <w:rPr>
          <w:b/>
          <w:sz w:val="24"/>
          <w:szCs w:val="24"/>
        </w:rPr>
        <w:t>6</w:t>
      </w:r>
      <w:r w:rsidRPr="002407F8">
        <w:rPr>
          <w:b/>
          <w:sz w:val="24"/>
          <w:szCs w:val="24"/>
        </w:rPr>
        <w:t xml:space="preserve"> г</w:t>
      </w:r>
      <w:r w:rsidRPr="00E15195">
        <w:rPr>
          <w:sz w:val="24"/>
          <w:szCs w:val="24"/>
        </w:rPr>
        <w:t>.;</w:t>
      </w:r>
    </w:p>
    <w:p w:rsidR="002407F8" w:rsidRDefault="006D4DCB" w:rsidP="00E15195">
      <w:pPr>
        <w:pStyle w:val="2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-  за представяне на подписани от </w:t>
      </w:r>
      <w:proofErr w:type="spellStart"/>
      <w:r>
        <w:rPr>
          <w:sz w:val="24"/>
          <w:szCs w:val="24"/>
        </w:rPr>
        <w:t>одитора</w:t>
      </w:r>
      <w:proofErr w:type="spellEnd"/>
      <w:r>
        <w:rPr>
          <w:sz w:val="24"/>
          <w:szCs w:val="24"/>
        </w:rPr>
        <w:t xml:space="preserve"> на </w:t>
      </w:r>
      <w:r w:rsidR="002B31C3">
        <w:rPr>
          <w:sz w:val="24"/>
          <w:szCs w:val="24"/>
        </w:rPr>
        <w:t>отчетни/</w:t>
      </w:r>
      <w:proofErr w:type="spellStart"/>
      <w:r w:rsidR="002B31C3">
        <w:rPr>
          <w:sz w:val="24"/>
          <w:szCs w:val="24"/>
        </w:rPr>
        <w:t>консолидационни</w:t>
      </w:r>
      <w:proofErr w:type="spellEnd"/>
      <w:r w:rsidR="002B31C3">
        <w:rPr>
          <w:sz w:val="24"/>
          <w:szCs w:val="24"/>
        </w:rPr>
        <w:t xml:space="preserve"> пакети за 202</w:t>
      </w:r>
      <w:r w:rsidR="00263FC1">
        <w:rPr>
          <w:sz w:val="24"/>
          <w:szCs w:val="24"/>
        </w:rPr>
        <w:t>5</w:t>
      </w:r>
      <w:r w:rsidR="002B31C3">
        <w:rPr>
          <w:sz w:val="24"/>
          <w:szCs w:val="24"/>
        </w:rPr>
        <w:t xml:space="preserve"> г.</w:t>
      </w:r>
    </w:p>
    <w:p w:rsidR="002B31C3" w:rsidRDefault="002B31C3" w:rsidP="00E15195">
      <w:pPr>
        <w:pStyle w:val="2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 – </w:t>
      </w:r>
      <w:r w:rsidRPr="002407F8">
        <w:rPr>
          <w:b/>
          <w:sz w:val="24"/>
          <w:szCs w:val="24"/>
        </w:rPr>
        <w:t xml:space="preserve">до </w:t>
      </w:r>
      <w:r w:rsidR="003A7653" w:rsidRPr="002407F8">
        <w:rPr>
          <w:b/>
          <w:sz w:val="24"/>
          <w:szCs w:val="24"/>
        </w:rPr>
        <w:t>30</w:t>
      </w:r>
      <w:r w:rsidR="00617181" w:rsidRPr="002407F8">
        <w:rPr>
          <w:b/>
          <w:sz w:val="24"/>
          <w:szCs w:val="24"/>
        </w:rPr>
        <w:t>.</w:t>
      </w:r>
      <w:r w:rsidRPr="002407F8">
        <w:rPr>
          <w:b/>
          <w:sz w:val="24"/>
          <w:szCs w:val="24"/>
        </w:rPr>
        <w:t>0</w:t>
      </w:r>
      <w:r w:rsidR="003A7653" w:rsidRPr="002407F8">
        <w:rPr>
          <w:b/>
          <w:sz w:val="24"/>
          <w:szCs w:val="24"/>
        </w:rPr>
        <w:t>4</w:t>
      </w:r>
      <w:r w:rsidRPr="002407F8">
        <w:rPr>
          <w:b/>
          <w:sz w:val="24"/>
          <w:szCs w:val="24"/>
        </w:rPr>
        <w:t>.202</w:t>
      </w:r>
      <w:r w:rsidR="00263FC1">
        <w:rPr>
          <w:b/>
          <w:sz w:val="24"/>
          <w:szCs w:val="24"/>
        </w:rPr>
        <w:t>6</w:t>
      </w:r>
      <w:r w:rsidR="00845BD7" w:rsidRPr="002407F8">
        <w:rPr>
          <w:b/>
          <w:sz w:val="24"/>
          <w:szCs w:val="24"/>
        </w:rPr>
        <w:t xml:space="preserve"> </w:t>
      </w:r>
      <w:r w:rsidRPr="002407F8">
        <w:rPr>
          <w:b/>
          <w:sz w:val="24"/>
          <w:szCs w:val="24"/>
        </w:rPr>
        <w:t>г</w:t>
      </w:r>
      <w:r>
        <w:rPr>
          <w:sz w:val="24"/>
          <w:szCs w:val="24"/>
        </w:rPr>
        <w:t>..</w:t>
      </w:r>
    </w:p>
    <w:p w:rsidR="001E74E2" w:rsidRPr="00E15195" w:rsidRDefault="001E74E2" w:rsidP="00030827">
      <w:pPr>
        <w:pStyle w:val="2"/>
        <w:numPr>
          <w:ilvl w:val="0"/>
          <w:numId w:val="6"/>
        </w:numPr>
        <w:ind w:left="0" w:firstLine="720"/>
        <w:rPr>
          <w:sz w:val="24"/>
          <w:szCs w:val="24"/>
        </w:rPr>
      </w:pPr>
      <w:r w:rsidRPr="00E15195">
        <w:rPr>
          <w:sz w:val="24"/>
          <w:szCs w:val="24"/>
        </w:rPr>
        <w:t>Кандидатът трябва да</w:t>
      </w:r>
      <w:r>
        <w:rPr>
          <w:sz w:val="24"/>
          <w:szCs w:val="24"/>
        </w:rPr>
        <w:t xml:space="preserve"> съгласува сроковете за предоставяне на информация по одита с ръководството на дружеството, като </w:t>
      </w:r>
      <w:r w:rsidR="00845BD7">
        <w:rPr>
          <w:sz w:val="24"/>
          <w:szCs w:val="24"/>
        </w:rPr>
        <w:t>срока за предоставяне на окончателен годишен финансов отчет и годишен доклад за дейността</w:t>
      </w:r>
      <w:r w:rsidR="00085D66">
        <w:rPr>
          <w:sz w:val="24"/>
          <w:szCs w:val="24"/>
        </w:rPr>
        <w:t xml:space="preserve"> за </w:t>
      </w:r>
      <w:proofErr w:type="spellStart"/>
      <w:r w:rsidR="00085D66">
        <w:rPr>
          <w:sz w:val="24"/>
          <w:szCs w:val="24"/>
        </w:rPr>
        <w:t>одитиране</w:t>
      </w:r>
      <w:proofErr w:type="spellEnd"/>
      <w:r w:rsidR="00845BD7">
        <w:rPr>
          <w:sz w:val="24"/>
          <w:szCs w:val="24"/>
        </w:rPr>
        <w:t xml:space="preserve"> от страна на дружеството</w:t>
      </w:r>
      <w:r w:rsidRPr="00E15195">
        <w:rPr>
          <w:sz w:val="24"/>
          <w:szCs w:val="24"/>
        </w:rPr>
        <w:t xml:space="preserve"> е</w:t>
      </w:r>
      <w:r w:rsidR="00845BD7">
        <w:rPr>
          <w:sz w:val="24"/>
          <w:szCs w:val="24"/>
        </w:rPr>
        <w:t xml:space="preserve"> не </w:t>
      </w:r>
      <w:r w:rsidR="002407F8">
        <w:rPr>
          <w:sz w:val="24"/>
          <w:szCs w:val="24"/>
        </w:rPr>
        <w:t xml:space="preserve">  </w:t>
      </w:r>
      <w:r w:rsidR="00845BD7">
        <w:rPr>
          <w:sz w:val="24"/>
          <w:szCs w:val="24"/>
        </w:rPr>
        <w:t>по</w:t>
      </w:r>
      <w:r w:rsidR="002407F8">
        <w:rPr>
          <w:sz w:val="24"/>
          <w:szCs w:val="24"/>
        </w:rPr>
        <w:t xml:space="preserve"> </w:t>
      </w:r>
      <w:r w:rsidR="00845BD7">
        <w:rPr>
          <w:sz w:val="24"/>
          <w:szCs w:val="24"/>
        </w:rPr>
        <w:t>-</w:t>
      </w:r>
      <w:r w:rsidR="002407F8">
        <w:rPr>
          <w:sz w:val="24"/>
          <w:szCs w:val="24"/>
        </w:rPr>
        <w:t xml:space="preserve"> </w:t>
      </w:r>
      <w:r w:rsidR="00845BD7">
        <w:rPr>
          <w:sz w:val="24"/>
          <w:szCs w:val="24"/>
        </w:rPr>
        <w:t xml:space="preserve">рано от </w:t>
      </w:r>
      <w:r w:rsidR="002169F3">
        <w:rPr>
          <w:b/>
          <w:sz w:val="24"/>
          <w:szCs w:val="24"/>
        </w:rPr>
        <w:t>20</w:t>
      </w:r>
      <w:r w:rsidR="00845BD7" w:rsidRPr="002407F8">
        <w:rPr>
          <w:b/>
          <w:sz w:val="24"/>
          <w:szCs w:val="24"/>
        </w:rPr>
        <w:t>.03.202</w:t>
      </w:r>
      <w:r w:rsidR="002169F3">
        <w:rPr>
          <w:b/>
          <w:sz w:val="24"/>
          <w:szCs w:val="24"/>
        </w:rPr>
        <w:t>6</w:t>
      </w:r>
      <w:r w:rsidR="00845BD7" w:rsidRPr="002407F8">
        <w:rPr>
          <w:b/>
          <w:sz w:val="24"/>
          <w:szCs w:val="24"/>
        </w:rPr>
        <w:t xml:space="preserve"> г</w:t>
      </w:r>
      <w:r w:rsidR="00845BD7">
        <w:rPr>
          <w:sz w:val="24"/>
          <w:szCs w:val="24"/>
        </w:rPr>
        <w:t>..</w:t>
      </w:r>
    </w:p>
    <w:p w:rsidR="002B31C3" w:rsidRPr="00E15195" w:rsidRDefault="002B31C3" w:rsidP="00030827">
      <w:pPr>
        <w:pStyle w:val="2"/>
        <w:numPr>
          <w:ilvl w:val="0"/>
          <w:numId w:val="6"/>
        </w:numPr>
        <w:ind w:left="0" w:firstLine="720"/>
        <w:rPr>
          <w:sz w:val="24"/>
          <w:szCs w:val="24"/>
        </w:rPr>
      </w:pPr>
      <w:r w:rsidRPr="00E15195">
        <w:rPr>
          <w:sz w:val="24"/>
          <w:szCs w:val="24"/>
        </w:rPr>
        <w:t xml:space="preserve">Във връзка с отговорностите на груповия </w:t>
      </w:r>
      <w:proofErr w:type="spellStart"/>
      <w:r w:rsidRPr="00E15195">
        <w:rPr>
          <w:sz w:val="24"/>
          <w:szCs w:val="24"/>
        </w:rPr>
        <w:t>одитор</w:t>
      </w:r>
      <w:proofErr w:type="spellEnd"/>
      <w:r w:rsidRPr="00E15195">
        <w:rPr>
          <w:sz w:val="24"/>
          <w:szCs w:val="24"/>
        </w:rPr>
        <w:t xml:space="preserve"> за одита на консолидиран</w:t>
      </w:r>
      <w:r w:rsidR="0066665C">
        <w:rPr>
          <w:sz w:val="24"/>
          <w:szCs w:val="24"/>
        </w:rPr>
        <w:t>ия годишен</w:t>
      </w:r>
      <w:r w:rsidRPr="00E15195">
        <w:rPr>
          <w:sz w:val="24"/>
          <w:szCs w:val="24"/>
        </w:rPr>
        <w:t xml:space="preserve"> финансов отчет на групата, </w:t>
      </w:r>
      <w:r w:rsidR="00AF03C0" w:rsidRPr="002407F8">
        <w:rPr>
          <w:sz w:val="24"/>
          <w:szCs w:val="24"/>
        </w:rPr>
        <w:t xml:space="preserve">кандидатът </w:t>
      </w:r>
      <w:r w:rsidR="00AF03C0">
        <w:rPr>
          <w:sz w:val="24"/>
          <w:szCs w:val="24"/>
        </w:rPr>
        <w:t xml:space="preserve">следва </w:t>
      </w:r>
      <w:r w:rsidR="00617181" w:rsidRPr="00E15195">
        <w:rPr>
          <w:sz w:val="24"/>
          <w:szCs w:val="24"/>
        </w:rPr>
        <w:t xml:space="preserve">да декларира, че е готов </w:t>
      </w:r>
      <w:r w:rsidRPr="00E15195">
        <w:rPr>
          <w:sz w:val="24"/>
          <w:szCs w:val="24"/>
        </w:rPr>
        <w:t xml:space="preserve">да осигури всякаква допълнителна информация, необходима по искане на груповия </w:t>
      </w:r>
      <w:proofErr w:type="spellStart"/>
      <w:r w:rsidRPr="00E15195">
        <w:rPr>
          <w:sz w:val="24"/>
          <w:szCs w:val="24"/>
        </w:rPr>
        <w:t>одитор</w:t>
      </w:r>
      <w:proofErr w:type="spellEnd"/>
      <w:r w:rsidRPr="00E15195">
        <w:rPr>
          <w:sz w:val="24"/>
          <w:szCs w:val="24"/>
        </w:rPr>
        <w:t xml:space="preserve"> във връзка с изпълнение на ангажимента по зав</w:t>
      </w:r>
      <w:r w:rsidR="00617181" w:rsidRPr="00E15195">
        <w:rPr>
          <w:sz w:val="24"/>
          <w:szCs w:val="24"/>
        </w:rPr>
        <w:t>ерка на годишния К</w:t>
      </w:r>
      <w:r w:rsidR="0066665C">
        <w:rPr>
          <w:sz w:val="24"/>
          <w:szCs w:val="24"/>
        </w:rPr>
        <w:t>Г</w:t>
      </w:r>
      <w:r w:rsidR="00617181" w:rsidRPr="00E15195">
        <w:rPr>
          <w:sz w:val="24"/>
          <w:szCs w:val="24"/>
        </w:rPr>
        <w:t>ФО за 202</w:t>
      </w:r>
      <w:r w:rsidR="002169F3">
        <w:rPr>
          <w:sz w:val="24"/>
          <w:szCs w:val="24"/>
        </w:rPr>
        <w:t>5</w:t>
      </w:r>
      <w:r w:rsidR="00617181" w:rsidRPr="00E15195">
        <w:rPr>
          <w:sz w:val="24"/>
          <w:szCs w:val="24"/>
        </w:rPr>
        <w:t xml:space="preserve"> г.</w:t>
      </w:r>
    </w:p>
    <w:p w:rsidR="00617181" w:rsidRPr="00E15195" w:rsidRDefault="00617181" w:rsidP="00030827">
      <w:pPr>
        <w:pStyle w:val="2"/>
        <w:numPr>
          <w:ilvl w:val="0"/>
          <w:numId w:val="6"/>
        </w:numPr>
        <w:ind w:left="0" w:firstLine="720"/>
        <w:rPr>
          <w:sz w:val="24"/>
          <w:szCs w:val="24"/>
        </w:rPr>
      </w:pPr>
      <w:r w:rsidRPr="00E15195">
        <w:rPr>
          <w:sz w:val="24"/>
          <w:szCs w:val="24"/>
        </w:rPr>
        <w:t xml:space="preserve">Да декларира, че </w:t>
      </w:r>
      <w:r w:rsidR="004C4D10" w:rsidRPr="00E15195">
        <w:rPr>
          <w:sz w:val="24"/>
          <w:szCs w:val="24"/>
        </w:rPr>
        <w:t>е съгласен</w:t>
      </w:r>
      <w:r w:rsidRPr="00E15195">
        <w:rPr>
          <w:sz w:val="24"/>
          <w:szCs w:val="24"/>
        </w:rPr>
        <w:t xml:space="preserve"> в договора с дружеството</w:t>
      </w:r>
      <w:r w:rsidR="00E15195">
        <w:rPr>
          <w:sz w:val="24"/>
          <w:szCs w:val="24"/>
        </w:rPr>
        <w:t xml:space="preserve"> </w:t>
      </w:r>
      <w:r w:rsidR="004C4D10" w:rsidRPr="00E15195">
        <w:rPr>
          <w:sz w:val="24"/>
          <w:szCs w:val="24"/>
        </w:rPr>
        <w:t>-</w:t>
      </w:r>
      <w:r w:rsidR="00E15195">
        <w:rPr>
          <w:sz w:val="24"/>
          <w:szCs w:val="24"/>
        </w:rPr>
        <w:t xml:space="preserve"> </w:t>
      </w:r>
      <w:r w:rsidR="004C4D10" w:rsidRPr="00E15195">
        <w:rPr>
          <w:sz w:val="24"/>
          <w:szCs w:val="24"/>
        </w:rPr>
        <w:t>възложител</w:t>
      </w:r>
      <w:r w:rsidRPr="00E15195">
        <w:rPr>
          <w:sz w:val="24"/>
          <w:szCs w:val="24"/>
        </w:rPr>
        <w:t xml:space="preserve"> да бъдат включени следните клаузи:</w:t>
      </w:r>
    </w:p>
    <w:p w:rsidR="004C4D10" w:rsidRDefault="004C4D10" w:rsidP="004C4D10">
      <w:pPr>
        <w:pStyle w:val="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Одиторът</w:t>
      </w:r>
      <w:proofErr w:type="spellEnd"/>
      <w:r>
        <w:rPr>
          <w:sz w:val="24"/>
          <w:szCs w:val="24"/>
        </w:rPr>
        <w:t xml:space="preserve"> се задължава д</w:t>
      </w:r>
      <w:r w:rsidR="002B31C3">
        <w:rPr>
          <w:sz w:val="24"/>
          <w:szCs w:val="24"/>
        </w:rPr>
        <w:t xml:space="preserve">а спазва инструкциите за одита, включително и изпълнява конкретно определени </w:t>
      </w:r>
      <w:proofErr w:type="spellStart"/>
      <w:r w:rsidR="002B31C3">
        <w:rPr>
          <w:sz w:val="24"/>
          <w:szCs w:val="24"/>
        </w:rPr>
        <w:t>одитни</w:t>
      </w:r>
      <w:proofErr w:type="spellEnd"/>
      <w:r w:rsidR="002B31C3">
        <w:rPr>
          <w:sz w:val="24"/>
          <w:szCs w:val="24"/>
        </w:rPr>
        <w:t xml:space="preserve"> процедури, при одита на финансовия отчет на дъщерното дружество </w:t>
      </w:r>
      <w:r w:rsidR="002B31C3" w:rsidRPr="008735CA">
        <w:rPr>
          <w:sz w:val="24"/>
          <w:szCs w:val="24"/>
        </w:rPr>
        <w:t>(</w:t>
      </w:r>
      <w:r w:rsidR="002B31C3">
        <w:rPr>
          <w:sz w:val="24"/>
          <w:szCs w:val="24"/>
        </w:rPr>
        <w:t>компонент по смисъла на МОС 600</w:t>
      </w:r>
      <w:r w:rsidR="002B31C3" w:rsidRPr="008735CA">
        <w:rPr>
          <w:sz w:val="24"/>
          <w:szCs w:val="24"/>
        </w:rPr>
        <w:t>)</w:t>
      </w:r>
      <w:r w:rsidR="0066665C">
        <w:rPr>
          <w:sz w:val="24"/>
          <w:szCs w:val="24"/>
        </w:rPr>
        <w:t xml:space="preserve">, които груповия </w:t>
      </w:r>
      <w:proofErr w:type="spellStart"/>
      <w:r w:rsidR="0066665C">
        <w:rPr>
          <w:sz w:val="24"/>
          <w:szCs w:val="24"/>
        </w:rPr>
        <w:t>одитор</w:t>
      </w:r>
      <w:proofErr w:type="spellEnd"/>
      <w:r w:rsidR="0066665C">
        <w:rPr>
          <w:sz w:val="24"/>
          <w:szCs w:val="24"/>
        </w:rPr>
        <w:t xml:space="preserve"> ще изисква“</w:t>
      </w:r>
      <w:r w:rsidR="002B31C3">
        <w:rPr>
          <w:sz w:val="24"/>
          <w:szCs w:val="24"/>
        </w:rPr>
        <w:t>.</w:t>
      </w:r>
    </w:p>
    <w:p w:rsidR="006776ED" w:rsidRDefault="00665435" w:rsidP="006776ED">
      <w:pPr>
        <w:pStyle w:val="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 w:rsidR="004C4D10">
        <w:rPr>
          <w:sz w:val="24"/>
          <w:szCs w:val="24"/>
        </w:rPr>
        <w:t>Одиторът</w:t>
      </w:r>
      <w:proofErr w:type="spellEnd"/>
      <w:r w:rsidR="004C4D10">
        <w:rPr>
          <w:sz w:val="24"/>
          <w:szCs w:val="24"/>
        </w:rPr>
        <w:t xml:space="preserve"> се задължава да</w:t>
      </w:r>
      <w:r w:rsidR="00832549" w:rsidRPr="004C4D10">
        <w:rPr>
          <w:sz w:val="24"/>
          <w:szCs w:val="24"/>
        </w:rPr>
        <w:t xml:space="preserve"> осигурява и представя изисканата информация, вкл. и относно спазване на етичните изисквания и цялата необходима работна </w:t>
      </w:r>
      <w:proofErr w:type="spellStart"/>
      <w:r w:rsidR="00832549" w:rsidRPr="004C4D10">
        <w:rPr>
          <w:sz w:val="24"/>
          <w:szCs w:val="24"/>
        </w:rPr>
        <w:t>одиторска</w:t>
      </w:r>
      <w:proofErr w:type="spellEnd"/>
      <w:r w:rsidR="00832549" w:rsidRPr="004C4D10">
        <w:rPr>
          <w:sz w:val="24"/>
          <w:szCs w:val="24"/>
        </w:rPr>
        <w:t xml:space="preserve"> документация (по смисъла на МОС 600) в сроковете, поставени от груповия </w:t>
      </w:r>
      <w:proofErr w:type="spellStart"/>
      <w:r w:rsidR="00832549" w:rsidRPr="004C4D10">
        <w:rPr>
          <w:sz w:val="24"/>
          <w:szCs w:val="24"/>
        </w:rPr>
        <w:t>одитор</w:t>
      </w:r>
      <w:proofErr w:type="spellEnd"/>
      <w:r w:rsidR="00832549" w:rsidRPr="004C4D10">
        <w:rPr>
          <w:sz w:val="24"/>
          <w:szCs w:val="24"/>
        </w:rPr>
        <w:t xml:space="preserve"> във връзка с от</w:t>
      </w:r>
      <w:r w:rsidR="00EB7AD7">
        <w:rPr>
          <w:sz w:val="24"/>
          <w:szCs w:val="24"/>
        </w:rPr>
        <w:t>г</w:t>
      </w:r>
      <w:r w:rsidR="00832549" w:rsidRPr="004C4D10">
        <w:rPr>
          <w:sz w:val="24"/>
          <w:szCs w:val="24"/>
        </w:rPr>
        <w:t>оворностите му</w:t>
      </w:r>
      <w:r w:rsidR="004C4D10">
        <w:rPr>
          <w:sz w:val="24"/>
          <w:szCs w:val="24"/>
        </w:rPr>
        <w:t>“</w:t>
      </w:r>
      <w:r w:rsidR="0066665C">
        <w:rPr>
          <w:sz w:val="24"/>
          <w:szCs w:val="24"/>
        </w:rPr>
        <w:t>.</w:t>
      </w:r>
    </w:p>
    <w:p w:rsidR="006776ED" w:rsidRPr="002407F8" w:rsidRDefault="006776ED" w:rsidP="006776ED">
      <w:pPr>
        <w:pStyle w:val="2"/>
        <w:numPr>
          <w:ilvl w:val="0"/>
          <w:numId w:val="6"/>
        </w:numPr>
        <w:rPr>
          <w:sz w:val="24"/>
          <w:szCs w:val="24"/>
        </w:rPr>
      </w:pPr>
      <w:r w:rsidRPr="002407F8">
        <w:rPr>
          <w:sz w:val="24"/>
          <w:szCs w:val="24"/>
        </w:rPr>
        <w:t xml:space="preserve">Кандидатът не трябва да има  неуредени договорни отношения с „НИТИ“ ЕАД и/или с друго/и дружество/а от групата  на „Държавна </w:t>
      </w:r>
      <w:proofErr w:type="spellStart"/>
      <w:r w:rsidRPr="002407F8">
        <w:rPr>
          <w:sz w:val="24"/>
          <w:szCs w:val="24"/>
        </w:rPr>
        <w:t>консолидационна</w:t>
      </w:r>
      <w:proofErr w:type="spellEnd"/>
      <w:r w:rsidRPr="002407F8">
        <w:rPr>
          <w:sz w:val="24"/>
          <w:szCs w:val="24"/>
        </w:rPr>
        <w:t xml:space="preserve"> компания“ ЕАД</w:t>
      </w:r>
      <w:r w:rsidR="00C02320">
        <w:rPr>
          <w:sz w:val="24"/>
          <w:szCs w:val="24"/>
        </w:rPr>
        <w:t>,</w:t>
      </w:r>
      <w:r w:rsidRPr="002407F8">
        <w:rPr>
          <w:sz w:val="24"/>
          <w:szCs w:val="24"/>
        </w:rPr>
        <w:t xml:space="preserve"> или с „Държавна </w:t>
      </w:r>
      <w:proofErr w:type="spellStart"/>
      <w:r w:rsidRPr="002407F8">
        <w:rPr>
          <w:sz w:val="24"/>
          <w:szCs w:val="24"/>
        </w:rPr>
        <w:t>консолидационна</w:t>
      </w:r>
      <w:proofErr w:type="spellEnd"/>
      <w:r w:rsidRPr="002407F8">
        <w:rPr>
          <w:sz w:val="24"/>
          <w:szCs w:val="24"/>
        </w:rPr>
        <w:t xml:space="preserve"> компания“ ЕАД, включително, некоректно изпълнение на такива договори, забавено изпълнение, друго неспазване на срокове и условия по договори и др.сходни.</w:t>
      </w:r>
    </w:p>
    <w:p w:rsidR="00832549" w:rsidRDefault="006776ED" w:rsidP="00832549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927DD" w:rsidRDefault="00085D66" w:rsidP="00D927DD">
      <w:pPr>
        <w:pStyle w:val="2"/>
        <w:ind w:left="720"/>
        <w:rPr>
          <w:sz w:val="24"/>
          <w:szCs w:val="24"/>
        </w:rPr>
      </w:pPr>
      <w:r>
        <w:rPr>
          <w:b/>
          <w:sz w:val="24"/>
          <w:szCs w:val="24"/>
        </w:rPr>
        <w:t>Изисквания</w:t>
      </w:r>
      <w:r w:rsidR="00D927DD">
        <w:rPr>
          <w:sz w:val="24"/>
          <w:szCs w:val="24"/>
        </w:rPr>
        <w:t>:</w:t>
      </w:r>
    </w:p>
    <w:p w:rsidR="0098323F" w:rsidRDefault="0098323F" w:rsidP="00D927DD">
      <w:pPr>
        <w:pStyle w:val="2"/>
        <w:ind w:left="720"/>
        <w:rPr>
          <w:sz w:val="24"/>
          <w:szCs w:val="24"/>
        </w:rPr>
      </w:pPr>
    </w:p>
    <w:p w:rsidR="00760690" w:rsidRPr="00A5560F" w:rsidRDefault="006C609A" w:rsidP="00567E24">
      <w:pPr>
        <w:pStyle w:val="2"/>
        <w:ind w:firstLine="720"/>
        <w:rPr>
          <w:sz w:val="24"/>
          <w:szCs w:val="24"/>
        </w:rPr>
      </w:pPr>
      <w:r w:rsidRPr="0098323F">
        <w:rPr>
          <w:sz w:val="24"/>
          <w:szCs w:val="24"/>
        </w:rPr>
        <w:t xml:space="preserve">Изпълнението на изискванията по т.1 се удостоверява с посочване от страна на кандидата на регистрационен номер от Публичния регистър по чл.20 от ЗНФО, въз основа на който </w:t>
      </w:r>
      <w:r w:rsidR="0098323F">
        <w:rPr>
          <w:sz w:val="24"/>
          <w:szCs w:val="24"/>
        </w:rPr>
        <w:t xml:space="preserve">се </w:t>
      </w:r>
      <w:r w:rsidRPr="0098323F">
        <w:rPr>
          <w:sz w:val="24"/>
          <w:szCs w:val="24"/>
        </w:rPr>
        <w:t xml:space="preserve">извършва служебно справка на сайта на публичния регистър </w:t>
      </w:r>
      <w:hyperlink r:id="rId8" w:history="1">
        <w:r w:rsidRPr="0098323F">
          <w:rPr>
            <w:rStyle w:val="a6"/>
            <w:sz w:val="24"/>
            <w:szCs w:val="24"/>
          </w:rPr>
          <w:t>https://e-cposa.bg</w:t>
        </w:r>
      </w:hyperlink>
      <w:r w:rsidRPr="0098323F">
        <w:rPr>
          <w:sz w:val="24"/>
          <w:szCs w:val="24"/>
        </w:rPr>
        <w:t xml:space="preserve"> на КПНРО.</w:t>
      </w:r>
    </w:p>
    <w:p w:rsidR="009E3243" w:rsidRDefault="00D927DD" w:rsidP="00567E24">
      <w:pPr>
        <w:pStyle w:val="2"/>
        <w:ind w:firstLine="720"/>
        <w:rPr>
          <w:sz w:val="24"/>
          <w:szCs w:val="24"/>
        </w:rPr>
      </w:pPr>
      <w:r>
        <w:rPr>
          <w:sz w:val="24"/>
          <w:szCs w:val="24"/>
        </w:rPr>
        <w:t>Изпълне</w:t>
      </w:r>
      <w:r w:rsidR="009E3243">
        <w:rPr>
          <w:sz w:val="24"/>
          <w:szCs w:val="24"/>
        </w:rPr>
        <w:t>нието</w:t>
      </w:r>
      <w:r w:rsidR="006C609A">
        <w:rPr>
          <w:sz w:val="24"/>
          <w:szCs w:val="24"/>
        </w:rPr>
        <w:t xml:space="preserve"> на </w:t>
      </w:r>
      <w:r>
        <w:rPr>
          <w:sz w:val="24"/>
          <w:szCs w:val="24"/>
        </w:rPr>
        <w:t>изискванията по т.</w:t>
      </w:r>
      <w:r w:rsidR="009E3243">
        <w:rPr>
          <w:sz w:val="24"/>
          <w:szCs w:val="24"/>
        </w:rPr>
        <w:t xml:space="preserve">2 се удостоверяват с копия на поне един </w:t>
      </w:r>
      <w:proofErr w:type="spellStart"/>
      <w:r w:rsidR="009E3243">
        <w:rPr>
          <w:sz w:val="24"/>
          <w:szCs w:val="24"/>
        </w:rPr>
        <w:t>одитиран</w:t>
      </w:r>
      <w:proofErr w:type="spellEnd"/>
      <w:r w:rsidR="009E3243">
        <w:rPr>
          <w:sz w:val="24"/>
          <w:szCs w:val="24"/>
        </w:rPr>
        <w:t xml:space="preserve"> финансов отчет.</w:t>
      </w:r>
    </w:p>
    <w:p w:rsidR="004C4D10" w:rsidRDefault="004C4D10" w:rsidP="00567E24">
      <w:pPr>
        <w:pStyle w:val="2"/>
        <w:ind w:firstLine="720"/>
        <w:rPr>
          <w:sz w:val="24"/>
          <w:szCs w:val="24"/>
        </w:rPr>
      </w:pPr>
      <w:r>
        <w:rPr>
          <w:sz w:val="24"/>
          <w:szCs w:val="24"/>
        </w:rPr>
        <w:t>Изпълнението на изискванията по т.3</w:t>
      </w:r>
      <w:r w:rsidR="006776ED">
        <w:rPr>
          <w:sz w:val="24"/>
          <w:szCs w:val="24"/>
        </w:rPr>
        <w:t xml:space="preserve">-7 </w:t>
      </w:r>
      <w:r>
        <w:rPr>
          <w:sz w:val="24"/>
          <w:szCs w:val="24"/>
        </w:rPr>
        <w:t>се удостоверява от кандидата с декларация, подписана от физическото лице</w:t>
      </w:r>
      <w:r w:rsidR="00EB7AD7">
        <w:rPr>
          <w:sz w:val="24"/>
          <w:szCs w:val="24"/>
        </w:rPr>
        <w:t xml:space="preserve"> </w:t>
      </w:r>
      <w:r w:rsidR="006776ED">
        <w:rPr>
          <w:sz w:val="24"/>
          <w:szCs w:val="24"/>
        </w:rPr>
        <w:t>–</w:t>
      </w:r>
      <w:r w:rsidR="00EB7AD7">
        <w:rPr>
          <w:sz w:val="24"/>
          <w:szCs w:val="24"/>
        </w:rPr>
        <w:t xml:space="preserve"> </w:t>
      </w:r>
      <w:r>
        <w:rPr>
          <w:sz w:val="24"/>
          <w:szCs w:val="24"/>
        </w:rPr>
        <w:t>кандидат или от физическото</w:t>
      </w:r>
      <w:r w:rsidR="006776ED">
        <w:rPr>
          <w:sz w:val="24"/>
          <w:szCs w:val="24"/>
        </w:rPr>
        <w:t xml:space="preserve"> лице, представляващо кандидата – </w:t>
      </w:r>
      <w:r>
        <w:rPr>
          <w:sz w:val="24"/>
          <w:szCs w:val="24"/>
        </w:rPr>
        <w:t xml:space="preserve">юридическо лице по закон. </w:t>
      </w:r>
    </w:p>
    <w:p w:rsidR="000D7576" w:rsidRDefault="000D7576" w:rsidP="00567E24">
      <w:pPr>
        <w:pStyle w:val="2"/>
        <w:ind w:firstLine="720"/>
        <w:rPr>
          <w:sz w:val="24"/>
          <w:szCs w:val="24"/>
        </w:rPr>
      </w:pPr>
    </w:p>
    <w:p w:rsidR="009E3243" w:rsidRDefault="009E3243" w:rsidP="009E3243">
      <w:pPr>
        <w:pStyle w:val="2"/>
        <w:ind w:left="720"/>
        <w:rPr>
          <w:sz w:val="24"/>
          <w:szCs w:val="24"/>
        </w:rPr>
      </w:pPr>
      <w:r>
        <w:rPr>
          <w:b/>
          <w:sz w:val="24"/>
          <w:szCs w:val="24"/>
        </w:rPr>
        <w:t>Съдържание и подаване на офертите</w:t>
      </w:r>
      <w:r>
        <w:rPr>
          <w:sz w:val="24"/>
          <w:szCs w:val="24"/>
        </w:rPr>
        <w:t>:</w:t>
      </w:r>
    </w:p>
    <w:p w:rsidR="0098323F" w:rsidRDefault="0098323F" w:rsidP="009E3243">
      <w:pPr>
        <w:pStyle w:val="2"/>
        <w:ind w:left="720"/>
        <w:rPr>
          <w:sz w:val="24"/>
          <w:szCs w:val="24"/>
        </w:rPr>
      </w:pPr>
    </w:p>
    <w:p w:rsidR="009E3243" w:rsidRDefault="009E3243" w:rsidP="00567E24">
      <w:pPr>
        <w:pStyle w:val="2"/>
        <w:ind w:firstLine="720"/>
        <w:rPr>
          <w:sz w:val="24"/>
          <w:szCs w:val="24"/>
        </w:rPr>
      </w:pPr>
      <w:r w:rsidRPr="00EB7AD7">
        <w:rPr>
          <w:sz w:val="24"/>
          <w:szCs w:val="24"/>
        </w:rPr>
        <w:t>Офертите трябва да съ</w:t>
      </w:r>
      <w:r w:rsidR="00F24173" w:rsidRPr="00EB7AD7">
        <w:rPr>
          <w:sz w:val="24"/>
          <w:szCs w:val="24"/>
        </w:rPr>
        <w:t>държат</w:t>
      </w:r>
      <w:r w:rsidRPr="00EB7AD7">
        <w:rPr>
          <w:sz w:val="24"/>
          <w:szCs w:val="24"/>
        </w:rPr>
        <w:t>:</w:t>
      </w:r>
    </w:p>
    <w:p w:rsidR="00F24173" w:rsidRDefault="004C4D10" w:rsidP="004C4D10">
      <w:pPr>
        <w:pStyle w:val="2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Ценово предложение със следните минимални параметри: </w:t>
      </w:r>
    </w:p>
    <w:p w:rsidR="009E3243" w:rsidRDefault="004C4D10" w:rsidP="004C4D10">
      <w:pPr>
        <w:pStyle w:val="2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45BD7">
        <w:rPr>
          <w:sz w:val="24"/>
          <w:szCs w:val="24"/>
        </w:rPr>
        <w:t>Обща ц</w:t>
      </w:r>
      <w:r w:rsidR="009E3243">
        <w:rPr>
          <w:sz w:val="24"/>
          <w:szCs w:val="24"/>
        </w:rPr>
        <w:t>ена на одита без включен ДДС</w:t>
      </w:r>
      <w:r w:rsidR="009E3243" w:rsidRPr="001856F5">
        <w:rPr>
          <w:sz w:val="24"/>
          <w:szCs w:val="24"/>
        </w:rPr>
        <w:t>;</w:t>
      </w:r>
    </w:p>
    <w:p w:rsidR="009E3243" w:rsidRDefault="00085D66" w:rsidP="004C4D10">
      <w:pPr>
        <w:pStyle w:val="2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3243" w:rsidRPr="004C4D10">
        <w:rPr>
          <w:sz w:val="24"/>
          <w:szCs w:val="24"/>
        </w:rPr>
        <w:t>Общ брой работни часове за проверка и заверка;</w:t>
      </w:r>
    </w:p>
    <w:p w:rsidR="00F24173" w:rsidRPr="004C4D10" w:rsidRDefault="00085D66" w:rsidP="004C4D10">
      <w:pPr>
        <w:pStyle w:val="2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3243" w:rsidRPr="004C4D10">
        <w:rPr>
          <w:sz w:val="24"/>
          <w:szCs w:val="24"/>
        </w:rPr>
        <w:t>Общ брой работни часове за текущи консултации</w:t>
      </w:r>
      <w:r w:rsidR="00F24173" w:rsidRPr="004C4D10">
        <w:rPr>
          <w:sz w:val="24"/>
          <w:szCs w:val="24"/>
        </w:rPr>
        <w:t>;</w:t>
      </w:r>
    </w:p>
    <w:p w:rsidR="00A5560F" w:rsidRDefault="004C4D10" w:rsidP="00C72961">
      <w:pPr>
        <w:pStyle w:val="2"/>
        <w:numPr>
          <w:ilvl w:val="0"/>
          <w:numId w:val="4"/>
        </w:numPr>
        <w:ind w:left="1134" w:hanging="414"/>
        <w:rPr>
          <w:sz w:val="24"/>
          <w:szCs w:val="24"/>
        </w:rPr>
      </w:pPr>
      <w:r w:rsidRPr="00EB7AD7">
        <w:rPr>
          <w:sz w:val="24"/>
          <w:szCs w:val="24"/>
        </w:rPr>
        <w:t>Документи, удостоверяващи останалите из</w:t>
      </w:r>
      <w:r w:rsidR="00EB7AD7" w:rsidRPr="00EB7AD7">
        <w:rPr>
          <w:sz w:val="24"/>
          <w:szCs w:val="24"/>
        </w:rPr>
        <w:t>и</w:t>
      </w:r>
      <w:r w:rsidRPr="00EB7AD7">
        <w:rPr>
          <w:sz w:val="24"/>
          <w:szCs w:val="24"/>
        </w:rPr>
        <w:t xml:space="preserve">сквания на обявата. </w:t>
      </w:r>
    </w:p>
    <w:p w:rsidR="006776ED" w:rsidRDefault="006776ED" w:rsidP="006776ED">
      <w:pPr>
        <w:pStyle w:val="2"/>
        <w:ind w:left="720"/>
        <w:rPr>
          <w:sz w:val="24"/>
          <w:szCs w:val="24"/>
        </w:rPr>
      </w:pPr>
    </w:p>
    <w:p w:rsidR="00A5560F" w:rsidRDefault="004C4D10" w:rsidP="00A5560F">
      <w:pPr>
        <w:pStyle w:val="2"/>
        <w:ind w:left="720"/>
        <w:rPr>
          <w:sz w:val="24"/>
          <w:szCs w:val="24"/>
        </w:rPr>
      </w:pPr>
      <w:r w:rsidRPr="00EB7AD7">
        <w:rPr>
          <w:sz w:val="24"/>
          <w:szCs w:val="24"/>
        </w:rPr>
        <w:lastRenderedPageBreak/>
        <w:t xml:space="preserve">Копията на документи се представят заверени от представляващото кандидата физическо лице. </w:t>
      </w:r>
    </w:p>
    <w:p w:rsidR="00F24173" w:rsidRDefault="004C4D10" w:rsidP="00A5560F">
      <w:pPr>
        <w:pStyle w:val="2"/>
        <w:ind w:left="720"/>
        <w:rPr>
          <w:sz w:val="24"/>
          <w:szCs w:val="24"/>
        </w:rPr>
      </w:pPr>
      <w:r w:rsidRPr="00EB7AD7">
        <w:rPr>
          <w:sz w:val="24"/>
          <w:szCs w:val="24"/>
        </w:rPr>
        <w:t xml:space="preserve">Всички декларации се представят в оригинал. </w:t>
      </w:r>
    </w:p>
    <w:p w:rsidR="006776ED" w:rsidRDefault="006776ED" w:rsidP="00A5560F">
      <w:pPr>
        <w:pStyle w:val="2"/>
        <w:ind w:left="720"/>
        <w:rPr>
          <w:sz w:val="24"/>
          <w:szCs w:val="24"/>
        </w:rPr>
      </w:pPr>
    </w:p>
    <w:p w:rsidR="006776ED" w:rsidRPr="00EB7AD7" w:rsidRDefault="006776ED" w:rsidP="00A5560F">
      <w:pPr>
        <w:pStyle w:val="2"/>
        <w:ind w:left="720"/>
        <w:rPr>
          <w:sz w:val="24"/>
          <w:szCs w:val="24"/>
        </w:rPr>
      </w:pPr>
    </w:p>
    <w:p w:rsidR="00F12DDE" w:rsidRDefault="009E3243" w:rsidP="00882122">
      <w:pPr>
        <w:pStyle w:val="2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Офертите, заедно с документите, удостоверяващи </w:t>
      </w:r>
      <w:r w:rsidR="006C609A" w:rsidRPr="00972C8B">
        <w:rPr>
          <w:sz w:val="24"/>
          <w:szCs w:val="24"/>
        </w:rPr>
        <w:t xml:space="preserve">съответствие </w:t>
      </w:r>
      <w:r w:rsidRPr="00972C8B">
        <w:rPr>
          <w:sz w:val="24"/>
          <w:szCs w:val="24"/>
        </w:rPr>
        <w:t>с посочените по</w:t>
      </w:r>
      <w:r w:rsidR="003E236E">
        <w:rPr>
          <w:sz w:val="24"/>
          <w:szCs w:val="24"/>
        </w:rPr>
        <w:t xml:space="preserve"> </w:t>
      </w:r>
      <w:r w:rsidRPr="00972C8B">
        <w:rPr>
          <w:sz w:val="24"/>
          <w:szCs w:val="24"/>
        </w:rPr>
        <w:t>-</w:t>
      </w:r>
      <w:r w:rsidR="003E236E">
        <w:rPr>
          <w:sz w:val="24"/>
          <w:szCs w:val="24"/>
        </w:rPr>
        <w:t xml:space="preserve"> </w:t>
      </w:r>
      <w:r w:rsidRPr="00972C8B">
        <w:rPr>
          <w:sz w:val="24"/>
          <w:szCs w:val="24"/>
        </w:rPr>
        <w:t>горе изисквания, следва да се предс</w:t>
      </w:r>
      <w:r w:rsidR="006C609A" w:rsidRPr="00972C8B">
        <w:rPr>
          <w:sz w:val="24"/>
          <w:szCs w:val="24"/>
        </w:rPr>
        <w:t>тавят в запечатан непрозрачен пл</w:t>
      </w:r>
      <w:r w:rsidRPr="00972C8B">
        <w:rPr>
          <w:sz w:val="24"/>
          <w:szCs w:val="24"/>
        </w:rPr>
        <w:t xml:space="preserve">ик </w:t>
      </w:r>
      <w:r w:rsidR="006776ED">
        <w:rPr>
          <w:sz w:val="24"/>
          <w:szCs w:val="24"/>
        </w:rPr>
        <w:t xml:space="preserve">във </w:t>
      </w:r>
      <w:r w:rsidR="00F12DDE" w:rsidRPr="00972C8B">
        <w:rPr>
          <w:sz w:val="24"/>
          <w:szCs w:val="24"/>
        </w:rPr>
        <w:t>всеки</w:t>
      </w:r>
      <w:r w:rsidR="004C4D10">
        <w:rPr>
          <w:sz w:val="24"/>
          <w:szCs w:val="24"/>
        </w:rPr>
        <w:t xml:space="preserve"> </w:t>
      </w:r>
      <w:r w:rsidR="004C4D10" w:rsidRPr="00EB7AD7">
        <w:rPr>
          <w:sz w:val="24"/>
          <w:szCs w:val="24"/>
        </w:rPr>
        <w:t>работен</w:t>
      </w:r>
      <w:r w:rsidR="00F12DDE" w:rsidRPr="00972C8B">
        <w:rPr>
          <w:sz w:val="24"/>
          <w:szCs w:val="24"/>
        </w:rPr>
        <w:t xml:space="preserve"> ден от </w:t>
      </w:r>
      <w:r w:rsidR="003E236E">
        <w:rPr>
          <w:sz w:val="24"/>
          <w:szCs w:val="24"/>
        </w:rPr>
        <w:t xml:space="preserve">   </w:t>
      </w:r>
      <w:r w:rsidR="00F12DDE" w:rsidRPr="00972C8B">
        <w:rPr>
          <w:sz w:val="24"/>
          <w:szCs w:val="24"/>
        </w:rPr>
        <w:t>08,00 ч</w:t>
      </w:r>
      <w:r w:rsidR="00EB7AD7">
        <w:rPr>
          <w:sz w:val="24"/>
          <w:szCs w:val="24"/>
        </w:rPr>
        <w:t>.</w:t>
      </w:r>
      <w:r w:rsidR="00F12DDE" w:rsidRPr="00972C8B">
        <w:rPr>
          <w:sz w:val="24"/>
          <w:szCs w:val="24"/>
        </w:rPr>
        <w:t xml:space="preserve"> до 16,20 ч. на адрес: „НИТИ“ ЕАД, гр.Казанлък, 6100, бул.“Розова долина“ 102. Оферти се приемат най</w:t>
      </w:r>
      <w:r w:rsidR="00CA5B63" w:rsidRPr="00972C8B">
        <w:rPr>
          <w:sz w:val="24"/>
          <w:szCs w:val="24"/>
        </w:rPr>
        <w:t xml:space="preserve"> </w:t>
      </w:r>
      <w:r w:rsidR="00F12DDE" w:rsidRPr="00972C8B">
        <w:rPr>
          <w:sz w:val="24"/>
          <w:szCs w:val="24"/>
        </w:rPr>
        <w:t>-</w:t>
      </w:r>
      <w:r w:rsidR="00CA5B63" w:rsidRPr="00972C8B">
        <w:rPr>
          <w:sz w:val="24"/>
          <w:szCs w:val="24"/>
        </w:rPr>
        <w:t xml:space="preserve"> </w:t>
      </w:r>
      <w:r w:rsidR="00F12DDE" w:rsidRPr="00972C8B">
        <w:rPr>
          <w:sz w:val="24"/>
          <w:szCs w:val="24"/>
        </w:rPr>
        <w:t>късно до 16,20 ч. на</w:t>
      </w:r>
      <w:r w:rsidR="003E236E">
        <w:rPr>
          <w:sz w:val="24"/>
          <w:szCs w:val="24"/>
        </w:rPr>
        <w:t xml:space="preserve"> </w:t>
      </w:r>
      <w:r w:rsidR="00042E0E">
        <w:rPr>
          <w:b/>
          <w:sz w:val="24"/>
          <w:szCs w:val="24"/>
        </w:rPr>
        <w:t>1</w:t>
      </w:r>
      <w:r w:rsidR="002237BB">
        <w:rPr>
          <w:b/>
          <w:sz w:val="24"/>
          <w:szCs w:val="24"/>
        </w:rPr>
        <w:t>7</w:t>
      </w:r>
      <w:r w:rsidR="00F12DDE" w:rsidRPr="005C058B">
        <w:rPr>
          <w:b/>
          <w:sz w:val="24"/>
          <w:szCs w:val="24"/>
        </w:rPr>
        <w:t>.</w:t>
      </w:r>
      <w:r w:rsidR="00085D66" w:rsidRPr="005C058B">
        <w:rPr>
          <w:b/>
          <w:sz w:val="24"/>
          <w:szCs w:val="24"/>
        </w:rPr>
        <w:t>0</w:t>
      </w:r>
      <w:r w:rsidR="00042E0E">
        <w:rPr>
          <w:b/>
          <w:sz w:val="24"/>
          <w:szCs w:val="24"/>
        </w:rPr>
        <w:t>9</w:t>
      </w:r>
      <w:r w:rsidR="00F12DDE" w:rsidRPr="005C058B">
        <w:rPr>
          <w:b/>
          <w:sz w:val="24"/>
          <w:szCs w:val="24"/>
        </w:rPr>
        <w:t>.202</w:t>
      </w:r>
      <w:r w:rsidR="00042E0E">
        <w:rPr>
          <w:b/>
          <w:sz w:val="24"/>
          <w:szCs w:val="24"/>
        </w:rPr>
        <w:t>5</w:t>
      </w:r>
      <w:r w:rsidR="00F12DDE" w:rsidRPr="005C058B">
        <w:rPr>
          <w:b/>
          <w:sz w:val="24"/>
          <w:szCs w:val="24"/>
        </w:rPr>
        <w:t xml:space="preserve"> г</w:t>
      </w:r>
      <w:r w:rsidR="00F12DDE" w:rsidRPr="00665435">
        <w:rPr>
          <w:sz w:val="24"/>
          <w:szCs w:val="24"/>
        </w:rPr>
        <w:t>.</w:t>
      </w:r>
      <w:r w:rsidR="005C058B">
        <w:rPr>
          <w:sz w:val="24"/>
          <w:szCs w:val="24"/>
        </w:rPr>
        <w:t>.</w:t>
      </w:r>
      <w:r w:rsidR="00882122" w:rsidRPr="00972C8B">
        <w:rPr>
          <w:sz w:val="24"/>
          <w:szCs w:val="24"/>
        </w:rPr>
        <w:t xml:space="preserve"> Подадените по куриер или чрез пощенски оператор оферти следва да постъпят в дружеството</w:t>
      </w:r>
      <w:r w:rsidR="003E236E">
        <w:rPr>
          <w:sz w:val="24"/>
          <w:szCs w:val="24"/>
        </w:rPr>
        <w:t xml:space="preserve"> </w:t>
      </w:r>
      <w:r w:rsidR="006776ED">
        <w:rPr>
          <w:sz w:val="24"/>
          <w:szCs w:val="24"/>
        </w:rPr>
        <w:t>–</w:t>
      </w:r>
      <w:r w:rsidR="003E236E">
        <w:rPr>
          <w:sz w:val="24"/>
          <w:szCs w:val="24"/>
        </w:rPr>
        <w:t xml:space="preserve"> </w:t>
      </w:r>
      <w:r w:rsidR="00882122" w:rsidRPr="00972C8B">
        <w:rPr>
          <w:sz w:val="24"/>
          <w:szCs w:val="24"/>
        </w:rPr>
        <w:t>възложител на посочения адрес</w:t>
      </w:r>
      <w:r w:rsidR="003E236E">
        <w:rPr>
          <w:sz w:val="24"/>
          <w:szCs w:val="24"/>
        </w:rPr>
        <w:t>,</w:t>
      </w:r>
      <w:r w:rsidR="00882122" w:rsidRPr="00972C8B">
        <w:rPr>
          <w:sz w:val="24"/>
          <w:szCs w:val="24"/>
        </w:rPr>
        <w:t xml:space="preserve"> не по</w:t>
      </w:r>
      <w:r w:rsidR="00F05A42">
        <w:rPr>
          <w:sz w:val="24"/>
          <w:szCs w:val="24"/>
        </w:rPr>
        <w:t xml:space="preserve"> </w:t>
      </w:r>
      <w:r w:rsidR="00882122" w:rsidRPr="00972C8B">
        <w:rPr>
          <w:sz w:val="24"/>
          <w:szCs w:val="24"/>
        </w:rPr>
        <w:t>-</w:t>
      </w:r>
      <w:r w:rsidR="00F05A42">
        <w:rPr>
          <w:sz w:val="24"/>
          <w:szCs w:val="24"/>
        </w:rPr>
        <w:t xml:space="preserve"> </w:t>
      </w:r>
      <w:r w:rsidR="00882122" w:rsidRPr="00972C8B">
        <w:rPr>
          <w:sz w:val="24"/>
          <w:szCs w:val="24"/>
        </w:rPr>
        <w:t>късно от 16,20 ч. на</w:t>
      </w:r>
      <w:r w:rsidR="003E236E">
        <w:rPr>
          <w:sz w:val="24"/>
          <w:szCs w:val="24"/>
        </w:rPr>
        <w:t xml:space="preserve"> </w:t>
      </w:r>
      <w:r w:rsidR="00042E0E">
        <w:rPr>
          <w:b/>
          <w:sz w:val="24"/>
          <w:szCs w:val="24"/>
        </w:rPr>
        <w:t>1</w:t>
      </w:r>
      <w:r w:rsidR="002237BB">
        <w:rPr>
          <w:b/>
          <w:sz w:val="24"/>
          <w:szCs w:val="24"/>
        </w:rPr>
        <w:t>7</w:t>
      </w:r>
      <w:bookmarkStart w:id="0" w:name="_GoBack"/>
      <w:bookmarkEnd w:id="0"/>
      <w:r w:rsidR="00085D66" w:rsidRPr="00F05A42">
        <w:rPr>
          <w:b/>
          <w:sz w:val="24"/>
          <w:szCs w:val="24"/>
        </w:rPr>
        <w:t>.</w:t>
      </w:r>
      <w:r w:rsidR="003E236E" w:rsidRPr="00F05A42">
        <w:rPr>
          <w:b/>
          <w:sz w:val="24"/>
          <w:szCs w:val="24"/>
        </w:rPr>
        <w:t>0</w:t>
      </w:r>
      <w:r w:rsidR="00042E0E">
        <w:rPr>
          <w:b/>
          <w:sz w:val="24"/>
          <w:szCs w:val="24"/>
        </w:rPr>
        <w:t>9</w:t>
      </w:r>
      <w:r w:rsidR="00882122" w:rsidRPr="00F05A42">
        <w:rPr>
          <w:b/>
          <w:sz w:val="24"/>
          <w:szCs w:val="24"/>
        </w:rPr>
        <w:t>.202</w:t>
      </w:r>
      <w:r w:rsidR="00042E0E">
        <w:rPr>
          <w:b/>
          <w:sz w:val="24"/>
          <w:szCs w:val="24"/>
        </w:rPr>
        <w:t>5</w:t>
      </w:r>
      <w:r w:rsidR="00882122" w:rsidRPr="00F05A42">
        <w:rPr>
          <w:b/>
          <w:sz w:val="24"/>
          <w:szCs w:val="24"/>
        </w:rPr>
        <w:t xml:space="preserve"> г</w:t>
      </w:r>
      <w:r w:rsidR="00882122" w:rsidRPr="00665435">
        <w:rPr>
          <w:sz w:val="24"/>
          <w:szCs w:val="24"/>
        </w:rPr>
        <w:t>.</w:t>
      </w:r>
      <w:r w:rsidR="00F05A42">
        <w:rPr>
          <w:sz w:val="24"/>
          <w:szCs w:val="24"/>
        </w:rPr>
        <w:t>.</w:t>
      </w:r>
    </w:p>
    <w:p w:rsidR="00F05A42" w:rsidRDefault="00F05A42" w:rsidP="00882122">
      <w:pPr>
        <w:pStyle w:val="2"/>
        <w:ind w:firstLine="720"/>
        <w:rPr>
          <w:sz w:val="24"/>
          <w:szCs w:val="24"/>
        </w:rPr>
      </w:pPr>
    </w:p>
    <w:p w:rsidR="006776ED" w:rsidRDefault="006776ED" w:rsidP="00882122">
      <w:pPr>
        <w:pStyle w:val="2"/>
        <w:ind w:firstLine="720"/>
        <w:rPr>
          <w:sz w:val="24"/>
          <w:szCs w:val="24"/>
        </w:rPr>
      </w:pPr>
      <w:r w:rsidRPr="00F05A42">
        <w:rPr>
          <w:sz w:val="24"/>
          <w:szCs w:val="24"/>
        </w:rPr>
        <w:t>Върху плика следва да бъдат посочени:</w:t>
      </w:r>
    </w:p>
    <w:p w:rsidR="00F05A42" w:rsidRPr="00F05A42" w:rsidRDefault="00F05A42" w:rsidP="00882122">
      <w:pPr>
        <w:pStyle w:val="2"/>
        <w:ind w:firstLine="720"/>
        <w:rPr>
          <w:sz w:val="24"/>
          <w:szCs w:val="24"/>
        </w:rPr>
      </w:pPr>
    </w:p>
    <w:p w:rsidR="006776ED" w:rsidRPr="00F05A42" w:rsidRDefault="006776ED" w:rsidP="006776ED">
      <w:pPr>
        <w:pStyle w:val="2"/>
        <w:numPr>
          <w:ilvl w:val="0"/>
          <w:numId w:val="8"/>
        </w:numPr>
        <w:rPr>
          <w:sz w:val="24"/>
          <w:szCs w:val="24"/>
        </w:rPr>
      </w:pPr>
      <w:r w:rsidRPr="00F05A42">
        <w:rPr>
          <w:sz w:val="24"/>
          <w:szCs w:val="24"/>
        </w:rPr>
        <w:t>Три имена на физическото лице – кандидат или наименованието на юридическото лице – кандидат</w:t>
      </w:r>
    </w:p>
    <w:p w:rsidR="006776ED" w:rsidRPr="00F05A42" w:rsidRDefault="006776ED" w:rsidP="006776ED">
      <w:pPr>
        <w:pStyle w:val="2"/>
        <w:numPr>
          <w:ilvl w:val="0"/>
          <w:numId w:val="8"/>
        </w:numPr>
        <w:rPr>
          <w:sz w:val="24"/>
          <w:szCs w:val="24"/>
        </w:rPr>
      </w:pPr>
      <w:r w:rsidRPr="00F05A42">
        <w:rPr>
          <w:sz w:val="24"/>
          <w:szCs w:val="24"/>
        </w:rPr>
        <w:t>Надпис „</w:t>
      </w:r>
      <w:r w:rsidRPr="00F05A42">
        <w:rPr>
          <w:b/>
          <w:i/>
          <w:sz w:val="24"/>
          <w:szCs w:val="24"/>
        </w:rPr>
        <w:t xml:space="preserve">За участие в процедурата по набиране на оферти от регистрирани </w:t>
      </w:r>
      <w:proofErr w:type="spellStart"/>
      <w:r w:rsidRPr="00F05A42">
        <w:rPr>
          <w:b/>
          <w:i/>
          <w:sz w:val="24"/>
          <w:szCs w:val="24"/>
        </w:rPr>
        <w:t>одитори</w:t>
      </w:r>
      <w:proofErr w:type="spellEnd"/>
      <w:r w:rsidRPr="00F05A42">
        <w:rPr>
          <w:b/>
          <w:i/>
          <w:sz w:val="24"/>
          <w:szCs w:val="24"/>
        </w:rPr>
        <w:t xml:space="preserve"> за сключване на договор за извършване на независим финансов одит на годишния финансов отчет за 202</w:t>
      </w:r>
      <w:r w:rsidR="00042E0E">
        <w:rPr>
          <w:b/>
          <w:i/>
          <w:sz w:val="24"/>
          <w:szCs w:val="24"/>
        </w:rPr>
        <w:t>5</w:t>
      </w:r>
      <w:r w:rsidRPr="00F05A42">
        <w:rPr>
          <w:b/>
          <w:i/>
          <w:sz w:val="24"/>
          <w:szCs w:val="24"/>
        </w:rPr>
        <w:t xml:space="preserve"> год. на „НИТИ“ ЕАД“.</w:t>
      </w:r>
      <w:r w:rsidRPr="00F05A42">
        <w:rPr>
          <w:sz w:val="24"/>
          <w:szCs w:val="24"/>
        </w:rPr>
        <w:t xml:space="preserve"> </w:t>
      </w:r>
    </w:p>
    <w:p w:rsidR="006776ED" w:rsidRDefault="006776ED" w:rsidP="00882122">
      <w:pPr>
        <w:pStyle w:val="2"/>
        <w:ind w:firstLine="720"/>
        <w:rPr>
          <w:sz w:val="24"/>
          <w:szCs w:val="24"/>
        </w:rPr>
      </w:pPr>
    </w:p>
    <w:p w:rsidR="00F12DDE" w:rsidRDefault="006776ED" w:rsidP="00EB7AD7">
      <w:pPr>
        <w:pStyle w:val="2"/>
        <w:ind w:firstLine="720"/>
        <w:rPr>
          <w:sz w:val="24"/>
          <w:szCs w:val="24"/>
        </w:rPr>
      </w:pPr>
      <w:r>
        <w:rPr>
          <w:sz w:val="24"/>
          <w:szCs w:val="24"/>
        </w:rPr>
        <w:t>За допълнителна информация  в срока з</w:t>
      </w:r>
      <w:r w:rsidR="00F12DDE">
        <w:rPr>
          <w:sz w:val="24"/>
          <w:szCs w:val="24"/>
        </w:rPr>
        <w:t>а подаване на офертите, тел.:</w:t>
      </w:r>
      <w:r w:rsidR="00972C8B">
        <w:rPr>
          <w:sz w:val="24"/>
          <w:szCs w:val="24"/>
        </w:rPr>
        <w:t xml:space="preserve"> </w:t>
      </w:r>
      <w:r w:rsidR="00F12DDE">
        <w:rPr>
          <w:sz w:val="24"/>
          <w:szCs w:val="24"/>
        </w:rPr>
        <w:t>0431/64884.</w:t>
      </w:r>
    </w:p>
    <w:sectPr w:rsidR="00F12DDE" w:rsidSect="0003082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952"/>
    <w:multiLevelType w:val="hybridMultilevel"/>
    <w:tmpl w:val="1A1C022E"/>
    <w:lvl w:ilvl="0" w:tplc="52AE61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1864968"/>
    <w:multiLevelType w:val="hybridMultilevel"/>
    <w:tmpl w:val="94389576"/>
    <w:lvl w:ilvl="0" w:tplc="FAFE6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2F5084"/>
    <w:multiLevelType w:val="hybridMultilevel"/>
    <w:tmpl w:val="371E06D6"/>
    <w:lvl w:ilvl="0" w:tplc="A148F5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B16208"/>
    <w:multiLevelType w:val="hybridMultilevel"/>
    <w:tmpl w:val="2012B796"/>
    <w:lvl w:ilvl="0" w:tplc="291224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E4D4E"/>
    <w:multiLevelType w:val="multilevel"/>
    <w:tmpl w:val="D6E6E5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>
    <w:nsid w:val="577B53E6"/>
    <w:multiLevelType w:val="hybridMultilevel"/>
    <w:tmpl w:val="2F120F6E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F2844"/>
    <w:multiLevelType w:val="hybridMultilevel"/>
    <w:tmpl w:val="3892A496"/>
    <w:lvl w:ilvl="0" w:tplc="52AE61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D4E6BA8"/>
    <w:multiLevelType w:val="multilevel"/>
    <w:tmpl w:val="8D9C1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36"/>
    <w:rsid w:val="00030827"/>
    <w:rsid w:val="00042E0E"/>
    <w:rsid w:val="00074E36"/>
    <w:rsid w:val="00085D66"/>
    <w:rsid w:val="000D7576"/>
    <w:rsid w:val="000F60DA"/>
    <w:rsid w:val="00104F4E"/>
    <w:rsid w:val="00140A8D"/>
    <w:rsid w:val="0014553D"/>
    <w:rsid w:val="001856F5"/>
    <w:rsid w:val="001A1BE6"/>
    <w:rsid w:val="001E74E2"/>
    <w:rsid w:val="002169F3"/>
    <w:rsid w:val="002237BB"/>
    <w:rsid w:val="002407F8"/>
    <w:rsid w:val="00260B3E"/>
    <w:rsid w:val="00263FC1"/>
    <w:rsid w:val="002B31C3"/>
    <w:rsid w:val="003128E0"/>
    <w:rsid w:val="00326278"/>
    <w:rsid w:val="00372184"/>
    <w:rsid w:val="003949D9"/>
    <w:rsid w:val="00394C26"/>
    <w:rsid w:val="003A7653"/>
    <w:rsid w:val="003E00B9"/>
    <w:rsid w:val="003E236E"/>
    <w:rsid w:val="004058D7"/>
    <w:rsid w:val="00492D29"/>
    <w:rsid w:val="004C1917"/>
    <w:rsid w:val="004C47DA"/>
    <w:rsid w:val="004C4D10"/>
    <w:rsid w:val="00537990"/>
    <w:rsid w:val="00545F52"/>
    <w:rsid w:val="00567E24"/>
    <w:rsid w:val="005A7356"/>
    <w:rsid w:val="005C058B"/>
    <w:rsid w:val="005D0EDD"/>
    <w:rsid w:val="00617181"/>
    <w:rsid w:val="00643655"/>
    <w:rsid w:val="00665435"/>
    <w:rsid w:val="0066665C"/>
    <w:rsid w:val="006776ED"/>
    <w:rsid w:val="006A146B"/>
    <w:rsid w:val="006C609A"/>
    <w:rsid w:val="006D4B8E"/>
    <w:rsid w:val="006D4DCB"/>
    <w:rsid w:val="00760690"/>
    <w:rsid w:val="007B2C5B"/>
    <w:rsid w:val="00813BC5"/>
    <w:rsid w:val="00832549"/>
    <w:rsid w:val="00845BD7"/>
    <w:rsid w:val="008735CA"/>
    <w:rsid w:val="00882122"/>
    <w:rsid w:val="00972C8B"/>
    <w:rsid w:val="0098323F"/>
    <w:rsid w:val="00992189"/>
    <w:rsid w:val="009E3243"/>
    <w:rsid w:val="00A40E8A"/>
    <w:rsid w:val="00A5560F"/>
    <w:rsid w:val="00A95AE5"/>
    <w:rsid w:val="00AC2F9D"/>
    <w:rsid w:val="00AE5930"/>
    <w:rsid w:val="00AF03C0"/>
    <w:rsid w:val="00AF794F"/>
    <w:rsid w:val="00B4037C"/>
    <w:rsid w:val="00B92020"/>
    <w:rsid w:val="00BC53AE"/>
    <w:rsid w:val="00C02320"/>
    <w:rsid w:val="00C353C9"/>
    <w:rsid w:val="00C4566C"/>
    <w:rsid w:val="00C46650"/>
    <w:rsid w:val="00C7125C"/>
    <w:rsid w:val="00C72961"/>
    <w:rsid w:val="00CA5B63"/>
    <w:rsid w:val="00CB0A4D"/>
    <w:rsid w:val="00CD1A80"/>
    <w:rsid w:val="00D73F46"/>
    <w:rsid w:val="00D927DD"/>
    <w:rsid w:val="00DC2A47"/>
    <w:rsid w:val="00E15195"/>
    <w:rsid w:val="00E25B4E"/>
    <w:rsid w:val="00EA6382"/>
    <w:rsid w:val="00EB7AD7"/>
    <w:rsid w:val="00F05A42"/>
    <w:rsid w:val="00F12DDE"/>
    <w:rsid w:val="00F24173"/>
    <w:rsid w:val="00F55A7F"/>
    <w:rsid w:val="00F74AD1"/>
    <w:rsid w:val="00FA3808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7F"/>
  </w:style>
  <w:style w:type="paragraph" w:styleId="4">
    <w:name w:val="heading 4"/>
    <w:basedOn w:val="a"/>
    <w:next w:val="a"/>
    <w:link w:val="40"/>
    <w:qFormat/>
    <w:rsid w:val="00567E24"/>
    <w:pPr>
      <w:keepNext/>
      <w:spacing w:after="0"/>
      <w:outlineLvl w:val="3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E3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74E36"/>
    <w:rPr>
      <w:rFonts w:ascii="Tahoma" w:hAnsi="Tahoma" w:cs="Tahoma"/>
      <w:sz w:val="16"/>
      <w:szCs w:val="16"/>
    </w:rPr>
  </w:style>
  <w:style w:type="character" w:customStyle="1" w:styleId="40">
    <w:name w:val="Заглавие 4 Знак"/>
    <w:basedOn w:val="a0"/>
    <w:link w:val="4"/>
    <w:rsid w:val="00567E24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">
    <w:name w:val="Body Text 2"/>
    <w:basedOn w:val="a"/>
    <w:link w:val="20"/>
    <w:rsid w:val="00567E24"/>
    <w:pPr>
      <w:spacing w:after="0"/>
      <w:jc w:val="both"/>
    </w:pPr>
    <w:rPr>
      <w:rFonts w:ascii="Times New Roman" w:eastAsia="Times New Roman" w:hAnsi="Times New Roman" w:cs="Times New Roman"/>
      <w:sz w:val="32"/>
      <w:szCs w:val="20"/>
      <w:lang w:eastAsia="bg-BG"/>
    </w:rPr>
  </w:style>
  <w:style w:type="character" w:customStyle="1" w:styleId="20">
    <w:name w:val="Основен текст 2 Знак"/>
    <w:basedOn w:val="a0"/>
    <w:link w:val="2"/>
    <w:rsid w:val="00567E24"/>
    <w:rPr>
      <w:rFonts w:ascii="Times New Roman" w:eastAsia="Times New Roman" w:hAnsi="Times New Roman" w:cs="Times New Roman"/>
      <w:sz w:val="32"/>
      <w:szCs w:val="20"/>
      <w:lang w:eastAsia="bg-BG"/>
    </w:rPr>
  </w:style>
  <w:style w:type="table" w:styleId="a5">
    <w:name w:val="Table Grid"/>
    <w:basedOn w:val="a1"/>
    <w:uiPriority w:val="59"/>
    <w:rsid w:val="003949D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C60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7F"/>
  </w:style>
  <w:style w:type="paragraph" w:styleId="4">
    <w:name w:val="heading 4"/>
    <w:basedOn w:val="a"/>
    <w:next w:val="a"/>
    <w:link w:val="40"/>
    <w:qFormat/>
    <w:rsid w:val="00567E24"/>
    <w:pPr>
      <w:keepNext/>
      <w:spacing w:after="0"/>
      <w:outlineLvl w:val="3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E3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74E36"/>
    <w:rPr>
      <w:rFonts w:ascii="Tahoma" w:hAnsi="Tahoma" w:cs="Tahoma"/>
      <w:sz w:val="16"/>
      <w:szCs w:val="16"/>
    </w:rPr>
  </w:style>
  <w:style w:type="character" w:customStyle="1" w:styleId="40">
    <w:name w:val="Заглавие 4 Знак"/>
    <w:basedOn w:val="a0"/>
    <w:link w:val="4"/>
    <w:rsid w:val="00567E24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">
    <w:name w:val="Body Text 2"/>
    <w:basedOn w:val="a"/>
    <w:link w:val="20"/>
    <w:rsid w:val="00567E24"/>
    <w:pPr>
      <w:spacing w:after="0"/>
      <w:jc w:val="both"/>
    </w:pPr>
    <w:rPr>
      <w:rFonts w:ascii="Times New Roman" w:eastAsia="Times New Roman" w:hAnsi="Times New Roman" w:cs="Times New Roman"/>
      <w:sz w:val="32"/>
      <w:szCs w:val="20"/>
      <w:lang w:eastAsia="bg-BG"/>
    </w:rPr>
  </w:style>
  <w:style w:type="character" w:customStyle="1" w:styleId="20">
    <w:name w:val="Основен текст 2 Знак"/>
    <w:basedOn w:val="a0"/>
    <w:link w:val="2"/>
    <w:rsid w:val="00567E24"/>
    <w:rPr>
      <w:rFonts w:ascii="Times New Roman" w:eastAsia="Times New Roman" w:hAnsi="Times New Roman" w:cs="Times New Roman"/>
      <w:sz w:val="32"/>
      <w:szCs w:val="20"/>
      <w:lang w:eastAsia="bg-BG"/>
    </w:rPr>
  </w:style>
  <w:style w:type="table" w:styleId="a5">
    <w:name w:val="Table Grid"/>
    <w:basedOn w:val="a1"/>
    <w:uiPriority w:val="59"/>
    <w:rsid w:val="003949D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C60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posa.b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C775B-53B2-4EB2-8467-798F6F68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2024-07-30T08:21:00Z</cp:lastPrinted>
  <dcterms:created xsi:type="dcterms:W3CDTF">2024-08-06T05:42:00Z</dcterms:created>
  <dcterms:modified xsi:type="dcterms:W3CDTF">2025-09-01T12:21:00Z</dcterms:modified>
</cp:coreProperties>
</file>